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51D59" w14:textId="77777777" w:rsidR="00384229" w:rsidRDefault="00384229" w:rsidP="00384229">
      <w:pPr>
        <w:spacing w:line="360" w:lineRule="auto"/>
        <w:jc w:val="center"/>
        <w:outlineLvl w:val="0"/>
        <w:rPr>
          <w:b/>
          <w:sz w:val="36"/>
          <w:szCs w:val="36"/>
        </w:rPr>
      </w:pPr>
      <w:bookmarkStart w:id="0" w:name="_Toc179300941"/>
      <w:r>
        <w:rPr>
          <w:b/>
          <w:sz w:val="36"/>
          <w:szCs w:val="36"/>
        </w:rPr>
        <w:t>第一章</w:t>
      </w:r>
      <w:r>
        <w:rPr>
          <w:b/>
          <w:sz w:val="36"/>
          <w:szCs w:val="36"/>
        </w:rPr>
        <w:t xml:space="preserve">   </w:t>
      </w:r>
      <w:r>
        <w:rPr>
          <w:b/>
          <w:sz w:val="36"/>
          <w:szCs w:val="36"/>
        </w:rPr>
        <w:t>投标邀请</w:t>
      </w:r>
      <w:bookmarkEnd w:id="0"/>
    </w:p>
    <w:p w14:paraId="5D839C19" w14:textId="77777777" w:rsidR="00384229" w:rsidRDefault="00384229" w:rsidP="00384229">
      <w:pPr>
        <w:pStyle w:val="2"/>
        <w:spacing w:before="0" w:line="360" w:lineRule="auto"/>
        <w:ind w:left="284" w:hanging="284"/>
        <w:jc w:val="left"/>
        <w:rPr>
          <w:rFonts w:ascii="Times New Roman" w:eastAsia="宋体" w:hAnsi="Times New Roman"/>
          <w:sz w:val="24"/>
          <w:szCs w:val="24"/>
        </w:rPr>
      </w:pPr>
      <w:bookmarkStart w:id="1" w:name="_Toc35393790"/>
      <w:bookmarkStart w:id="2" w:name="_Toc28359002"/>
      <w:bookmarkStart w:id="3" w:name="_Toc28359079"/>
      <w:bookmarkStart w:id="4" w:name="_Toc35393621"/>
      <w:bookmarkStart w:id="5" w:name="_Hlk24379207"/>
      <w:r>
        <w:rPr>
          <w:rFonts w:ascii="Times New Roman" w:eastAsia="宋体" w:hAnsi="Times New Roman"/>
          <w:sz w:val="24"/>
          <w:szCs w:val="24"/>
        </w:rPr>
        <w:t>一、项目基本情况</w:t>
      </w:r>
      <w:bookmarkEnd w:id="1"/>
      <w:bookmarkEnd w:id="2"/>
      <w:bookmarkEnd w:id="3"/>
      <w:bookmarkEnd w:id="4"/>
    </w:p>
    <w:p w14:paraId="1D0850D6" w14:textId="77777777" w:rsidR="00384229" w:rsidRDefault="00384229" w:rsidP="00384229">
      <w:pPr>
        <w:spacing w:line="360" w:lineRule="auto"/>
        <w:ind w:firstLineChars="200" w:firstLine="480"/>
        <w:rPr>
          <w:sz w:val="24"/>
        </w:rPr>
      </w:pPr>
      <w:r>
        <w:rPr>
          <w:sz w:val="24"/>
        </w:rPr>
        <w:t>1.</w:t>
      </w:r>
      <w:r>
        <w:rPr>
          <w:rFonts w:hint="eastAsia"/>
          <w:sz w:val="24"/>
        </w:rPr>
        <w:t>项目编号：</w:t>
      </w:r>
      <w:r>
        <w:rPr>
          <w:sz w:val="24"/>
        </w:rPr>
        <w:t>0618-XFHY-2475ZCB</w:t>
      </w:r>
    </w:p>
    <w:p w14:paraId="6311EED7" w14:textId="77777777" w:rsidR="00384229" w:rsidRDefault="00384229" w:rsidP="00384229">
      <w:pPr>
        <w:spacing w:line="360" w:lineRule="auto"/>
        <w:ind w:firstLineChars="200" w:firstLine="480"/>
        <w:rPr>
          <w:sz w:val="24"/>
        </w:rPr>
      </w:pPr>
      <w:r>
        <w:rPr>
          <w:sz w:val="24"/>
        </w:rPr>
        <w:t>2.</w:t>
      </w:r>
      <w:r>
        <w:rPr>
          <w:sz w:val="24"/>
        </w:rPr>
        <w:t>项目名称：</w:t>
      </w:r>
      <w:r>
        <w:rPr>
          <w:rFonts w:hint="eastAsia"/>
          <w:sz w:val="24"/>
        </w:rPr>
        <w:t>北京市丰台康复医院</w:t>
      </w:r>
      <w:r>
        <w:rPr>
          <w:rFonts w:hint="eastAsia"/>
          <w:sz w:val="24"/>
        </w:rPr>
        <w:t>(</w:t>
      </w:r>
      <w:r>
        <w:rPr>
          <w:rFonts w:hint="eastAsia"/>
          <w:sz w:val="24"/>
        </w:rPr>
        <w:t>北京市丰台区铁</w:t>
      </w:r>
      <w:proofErr w:type="gramStart"/>
      <w:r>
        <w:rPr>
          <w:rFonts w:hint="eastAsia"/>
          <w:sz w:val="24"/>
        </w:rPr>
        <w:t>营医院</w:t>
      </w:r>
      <w:proofErr w:type="gramEnd"/>
      <w:r>
        <w:rPr>
          <w:rFonts w:hint="eastAsia"/>
          <w:sz w:val="24"/>
        </w:rPr>
        <w:t>)</w:t>
      </w:r>
      <w:r>
        <w:rPr>
          <w:rFonts w:hint="eastAsia"/>
          <w:sz w:val="24"/>
        </w:rPr>
        <w:t>医疗设备购置项目</w:t>
      </w:r>
    </w:p>
    <w:bookmarkEnd w:id="5"/>
    <w:p w14:paraId="4204AAC9" w14:textId="77777777" w:rsidR="00384229" w:rsidRDefault="00384229" w:rsidP="00384229">
      <w:pPr>
        <w:spacing w:line="360" w:lineRule="auto"/>
        <w:ind w:firstLineChars="200" w:firstLine="480"/>
        <w:rPr>
          <w:sz w:val="24"/>
        </w:rPr>
      </w:pPr>
      <w:r>
        <w:rPr>
          <w:sz w:val="24"/>
        </w:rPr>
        <w:t>3.</w:t>
      </w:r>
      <w:r>
        <w:rPr>
          <w:sz w:val="24"/>
        </w:rPr>
        <w:t>项目预算金额：</w:t>
      </w:r>
      <w:r>
        <w:rPr>
          <w:rFonts w:hint="eastAsia"/>
          <w:sz w:val="24"/>
        </w:rPr>
        <w:t>251.33</w:t>
      </w:r>
      <w:r>
        <w:rPr>
          <w:sz w:val="24"/>
        </w:rPr>
        <w:t>万元</w:t>
      </w:r>
    </w:p>
    <w:p w14:paraId="4818C473" w14:textId="77777777" w:rsidR="00384229" w:rsidRDefault="00384229" w:rsidP="00384229">
      <w:pPr>
        <w:spacing w:line="360" w:lineRule="auto"/>
        <w:ind w:firstLineChars="200" w:firstLine="480"/>
        <w:rPr>
          <w:sz w:val="24"/>
        </w:rPr>
      </w:pPr>
      <w:r>
        <w:rPr>
          <w:sz w:val="24"/>
        </w:rPr>
        <w:t>4.</w:t>
      </w:r>
      <w:r>
        <w:rPr>
          <w:sz w:val="24"/>
        </w:rPr>
        <w:t>采购需求：</w:t>
      </w:r>
    </w:p>
    <w:tbl>
      <w:tblPr>
        <w:tblW w:w="5000" w:type="pct"/>
        <w:tblLook w:val="04A0" w:firstRow="1" w:lastRow="0" w:firstColumn="1" w:lastColumn="0" w:noHBand="0" w:noVBand="1"/>
      </w:tblPr>
      <w:tblGrid>
        <w:gridCol w:w="720"/>
        <w:gridCol w:w="737"/>
        <w:gridCol w:w="1457"/>
        <w:gridCol w:w="728"/>
        <w:gridCol w:w="1309"/>
        <w:gridCol w:w="1306"/>
        <w:gridCol w:w="1025"/>
        <w:gridCol w:w="1014"/>
      </w:tblGrid>
      <w:tr w:rsidR="00384229" w14:paraId="515BF78E" w14:textId="77777777" w:rsidTr="00F177A4">
        <w:trPr>
          <w:trHeight w:val="570"/>
        </w:trPr>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54B09" w14:textId="77777777" w:rsidR="00384229" w:rsidRDefault="00384229" w:rsidP="00F177A4">
            <w:pPr>
              <w:widowControl/>
              <w:jc w:val="center"/>
              <w:rPr>
                <w:b/>
                <w:bCs/>
                <w:sz w:val="24"/>
              </w:rPr>
            </w:pPr>
            <w:proofErr w:type="gramStart"/>
            <w:r>
              <w:rPr>
                <w:rFonts w:hint="eastAsia"/>
                <w:b/>
                <w:bCs/>
                <w:sz w:val="24"/>
              </w:rPr>
              <w:t>包号</w:t>
            </w:r>
            <w:proofErr w:type="gramEnd"/>
          </w:p>
        </w:tc>
        <w:tc>
          <w:tcPr>
            <w:tcW w:w="444" w:type="pct"/>
            <w:tcBorders>
              <w:top w:val="single" w:sz="4" w:space="0" w:color="auto"/>
              <w:left w:val="nil"/>
              <w:bottom w:val="single" w:sz="4" w:space="0" w:color="auto"/>
              <w:right w:val="single" w:sz="4" w:space="0" w:color="auto"/>
            </w:tcBorders>
            <w:shd w:val="clear" w:color="auto" w:fill="auto"/>
            <w:vAlign w:val="center"/>
          </w:tcPr>
          <w:p w14:paraId="0C8CA19E" w14:textId="77777777" w:rsidR="00384229" w:rsidRDefault="00384229" w:rsidP="00F177A4">
            <w:pPr>
              <w:widowControl/>
              <w:jc w:val="center"/>
              <w:rPr>
                <w:b/>
                <w:bCs/>
                <w:sz w:val="24"/>
              </w:rPr>
            </w:pPr>
            <w:r>
              <w:rPr>
                <w:rFonts w:hint="eastAsia"/>
                <w:b/>
                <w:bCs/>
                <w:sz w:val="24"/>
              </w:rPr>
              <w:t>序号</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0A20DBEE" w14:textId="77777777" w:rsidR="00384229" w:rsidRDefault="00384229" w:rsidP="00F177A4">
            <w:pPr>
              <w:widowControl/>
              <w:jc w:val="center"/>
              <w:rPr>
                <w:b/>
                <w:bCs/>
                <w:sz w:val="24"/>
              </w:rPr>
            </w:pPr>
            <w:r>
              <w:rPr>
                <w:rFonts w:hint="eastAsia"/>
                <w:b/>
                <w:bCs/>
                <w:sz w:val="24"/>
              </w:rPr>
              <w:t>设备名称</w:t>
            </w:r>
          </w:p>
        </w:tc>
        <w:tc>
          <w:tcPr>
            <w:tcW w:w="439" w:type="pct"/>
            <w:tcBorders>
              <w:top w:val="single" w:sz="4" w:space="0" w:color="auto"/>
              <w:left w:val="nil"/>
              <w:bottom w:val="single" w:sz="4" w:space="0" w:color="auto"/>
              <w:right w:val="single" w:sz="4" w:space="0" w:color="auto"/>
            </w:tcBorders>
            <w:shd w:val="clear" w:color="auto" w:fill="auto"/>
            <w:vAlign w:val="center"/>
          </w:tcPr>
          <w:p w14:paraId="29A1EF69" w14:textId="77777777" w:rsidR="00384229" w:rsidRDefault="00384229" w:rsidP="00F177A4">
            <w:pPr>
              <w:widowControl/>
              <w:jc w:val="center"/>
              <w:rPr>
                <w:b/>
                <w:bCs/>
                <w:sz w:val="24"/>
              </w:rPr>
            </w:pPr>
            <w:r>
              <w:rPr>
                <w:rFonts w:hint="eastAsia"/>
                <w:b/>
                <w:bCs/>
                <w:sz w:val="24"/>
              </w:rPr>
              <w:t>数量</w:t>
            </w:r>
          </w:p>
        </w:tc>
        <w:tc>
          <w:tcPr>
            <w:tcW w:w="789" w:type="pct"/>
            <w:tcBorders>
              <w:top w:val="single" w:sz="4" w:space="0" w:color="auto"/>
              <w:left w:val="nil"/>
              <w:bottom w:val="single" w:sz="4" w:space="0" w:color="auto"/>
              <w:right w:val="single" w:sz="4" w:space="0" w:color="auto"/>
            </w:tcBorders>
            <w:shd w:val="clear" w:color="auto" w:fill="auto"/>
            <w:vAlign w:val="center"/>
          </w:tcPr>
          <w:p w14:paraId="446A6097" w14:textId="77777777" w:rsidR="00384229" w:rsidRDefault="00384229" w:rsidP="00F177A4">
            <w:pPr>
              <w:widowControl/>
              <w:jc w:val="center"/>
              <w:rPr>
                <w:b/>
                <w:bCs/>
                <w:sz w:val="24"/>
              </w:rPr>
            </w:pPr>
            <w:r>
              <w:rPr>
                <w:rFonts w:hint="eastAsia"/>
                <w:b/>
                <w:bCs/>
                <w:sz w:val="24"/>
              </w:rPr>
              <w:t>单价</w:t>
            </w:r>
          </w:p>
          <w:p w14:paraId="40086BB4" w14:textId="77777777" w:rsidR="00384229" w:rsidRDefault="00384229" w:rsidP="00F177A4">
            <w:pPr>
              <w:widowControl/>
              <w:jc w:val="center"/>
              <w:rPr>
                <w:b/>
                <w:bCs/>
                <w:sz w:val="24"/>
              </w:rPr>
            </w:pPr>
            <w:r>
              <w:rPr>
                <w:rFonts w:hint="eastAsia"/>
                <w:b/>
                <w:bCs/>
                <w:sz w:val="24"/>
              </w:rPr>
              <w:t>（万元）</w:t>
            </w:r>
          </w:p>
        </w:tc>
        <w:tc>
          <w:tcPr>
            <w:tcW w:w="787" w:type="pct"/>
            <w:tcBorders>
              <w:top w:val="single" w:sz="4" w:space="0" w:color="auto"/>
              <w:left w:val="nil"/>
              <w:bottom w:val="single" w:sz="4" w:space="0" w:color="auto"/>
              <w:right w:val="single" w:sz="4" w:space="0" w:color="auto"/>
            </w:tcBorders>
            <w:shd w:val="clear" w:color="auto" w:fill="auto"/>
            <w:vAlign w:val="center"/>
          </w:tcPr>
          <w:p w14:paraId="1E18B2FB" w14:textId="77777777" w:rsidR="00384229" w:rsidRDefault="00384229" w:rsidP="00F177A4">
            <w:pPr>
              <w:widowControl/>
              <w:jc w:val="center"/>
              <w:rPr>
                <w:b/>
                <w:bCs/>
                <w:sz w:val="24"/>
              </w:rPr>
            </w:pPr>
            <w:r>
              <w:rPr>
                <w:rFonts w:hint="eastAsia"/>
                <w:b/>
                <w:bCs/>
                <w:sz w:val="24"/>
              </w:rPr>
              <w:t>总价</w:t>
            </w:r>
          </w:p>
          <w:p w14:paraId="349711D0" w14:textId="77777777" w:rsidR="00384229" w:rsidRDefault="00384229" w:rsidP="00F177A4">
            <w:pPr>
              <w:widowControl/>
              <w:jc w:val="center"/>
              <w:rPr>
                <w:b/>
                <w:bCs/>
                <w:sz w:val="24"/>
              </w:rPr>
            </w:pPr>
            <w:r>
              <w:rPr>
                <w:rFonts w:hint="eastAsia"/>
                <w:b/>
                <w:bCs/>
                <w:sz w:val="24"/>
              </w:rPr>
              <w:t>（万元）</w:t>
            </w:r>
          </w:p>
        </w:tc>
        <w:tc>
          <w:tcPr>
            <w:tcW w:w="618" w:type="pct"/>
            <w:tcBorders>
              <w:top w:val="single" w:sz="4" w:space="0" w:color="auto"/>
              <w:left w:val="nil"/>
              <w:bottom w:val="single" w:sz="4" w:space="0" w:color="auto"/>
              <w:right w:val="single" w:sz="4" w:space="0" w:color="auto"/>
            </w:tcBorders>
            <w:vAlign w:val="center"/>
          </w:tcPr>
          <w:p w14:paraId="22932F1B" w14:textId="77777777" w:rsidR="00384229" w:rsidRDefault="00384229" w:rsidP="00F177A4">
            <w:pPr>
              <w:widowControl/>
              <w:jc w:val="center"/>
              <w:rPr>
                <w:sz w:val="24"/>
              </w:rPr>
            </w:pPr>
            <w:r>
              <w:rPr>
                <w:rFonts w:ascii="仿宋" w:eastAsia="仿宋" w:hAnsi="仿宋" w:cs="宋体" w:hint="eastAsia"/>
                <w:b/>
                <w:bCs/>
                <w:kern w:val="0"/>
                <w:sz w:val="24"/>
              </w:rPr>
              <w:t>是否允许进口</w:t>
            </w:r>
          </w:p>
        </w:tc>
        <w:tc>
          <w:tcPr>
            <w:tcW w:w="611" w:type="pct"/>
            <w:tcBorders>
              <w:top w:val="single" w:sz="4" w:space="0" w:color="auto"/>
              <w:left w:val="nil"/>
              <w:bottom w:val="single" w:sz="4" w:space="0" w:color="auto"/>
              <w:right w:val="single" w:sz="4" w:space="0" w:color="auto"/>
            </w:tcBorders>
            <w:vAlign w:val="center"/>
          </w:tcPr>
          <w:p w14:paraId="0382F0C9" w14:textId="77777777" w:rsidR="00384229" w:rsidRDefault="00384229" w:rsidP="00F177A4">
            <w:pPr>
              <w:widowControl/>
              <w:jc w:val="center"/>
              <w:rPr>
                <w:sz w:val="24"/>
              </w:rPr>
            </w:pPr>
            <w:r>
              <w:rPr>
                <w:rFonts w:ascii="仿宋" w:eastAsia="仿宋" w:hAnsi="仿宋" w:cs="宋体" w:hint="eastAsia"/>
                <w:b/>
                <w:bCs/>
                <w:kern w:val="0"/>
                <w:sz w:val="24"/>
              </w:rPr>
              <w:t>简要技术要求</w:t>
            </w:r>
          </w:p>
        </w:tc>
      </w:tr>
      <w:tr w:rsidR="00384229" w14:paraId="5E822EA5" w14:textId="77777777" w:rsidTr="00F177A4">
        <w:trPr>
          <w:trHeight w:val="402"/>
        </w:trPr>
        <w:tc>
          <w:tcPr>
            <w:tcW w:w="434" w:type="pct"/>
            <w:tcBorders>
              <w:top w:val="nil"/>
              <w:left w:val="single" w:sz="4" w:space="0" w:color="auto"/>
              <w:bottom w:val="single" w:sz="4" w:space="0" w:color="auto"/>
              <w:right w:val="single" w:sz="4" w:space="0" w:color="auto"/>
            </w:tcBorders>
            <w:shd w:val="clear" w:color="auto" w:fill="auto"/>
            <w:noWrap/>
            <w:vAlign w:val="center"/>
          </w:tcPr>
          <w:p w14:paraId="5034E6B1" w14:textId="77777777" w:rsidR="00384229" w:rsidRDefault="00384229" w:rsidP="00F177A4">
            <w:pPr>
              <w:widowControl/>
              <w:jc w:val="center"/>
              <w:rPr>
                <w:sz w:val="24"/>
              </w:rPr>
            </w:pPr>
            <w:r>
              <w:rPr>
                <w:rFonts w:hint="eastAsia"/>
                <w:sz w:val="24"/>
              </w:rPr>
              <w:t>1</w:t>
            </w:r>
          </w:p>
        </w:tc>
        <w:tc>
          <w:tcPr>
            <w:tcW w:w="444" w:type="pct"/>
            <w:tcBorders>
              <w:top w:val="nil"/>
              <w:left w:val="nil"/>
              <w:bottom w:val="single" w:sz="4" w:space="0" w:color="auto"/>
              <w:right w:val="single" w:sz="4" w:space="0" w:color="auto"/>
            </w:tcBorders>
            <w:shd w:val="clear" w:color="auto" w:fill="auto"/>
            <w:vAlign w:val="center"/>
          </w:tcPr>
          <w:p w14:paraId="1882E18E" w14:textId="77777777" w:rsidR="00384229" w:rsidRDefault="00384229" w:rsidP="00F177A4">
            <w:pPr>
              <w:widowControl/>
              <w:jc w:val="center"/>
              <w:rPr>
                <w:sz w:val="24"/>
              </w:rPr>
            </w:pPr>
            <w:r>
              <w:rPr>
                <w:rFonts w:hint="eastAsia"/>
                <w:sz w:val="24"/>
              </w:rPr>
              <w:t>1</w:t>
            </w:r>
          </w:p>
        </w:tc>
        <w:tc>
          <w:tcPr>
            <w:tcW w:w="878" w:type="pct"/>
            <w:tcBorders>
              <w:top w:val="nil"/>
              <w:left w:val="single" w:sz="4" w:space="0" w:color="auto"/>
              <w:bottom w:val="single" w:sz="4" w:space="0" w:color="auto"/>
              <w:right w:val="single" w:sz="4" w:space="0" w:color="auto"/>
            </w:tcBorders>
            <w:shd w:val="clear" w:color="auto" w:fill="auto"/>
            <w:vAlign w:val="center"/>
          </w:tcPr>
          <w:p w14:paraId="7013C279" w14:textId="77777777" w:rsidR="00384229" w:rsidRDefault="00384229" w:rsidP="00F177A4">
            <w:pPr>
              <w:widowControl/>
              <w:jc w:val="center"/>
              <w:rPr>
                <w:sz w:val="24"/>
              </w:rPr>
            </w:pPr>
            <w:r>
              <w:rPr>
                <w:rFonts w:hint="eastAsia"/>
                <w:sz w:val="24"/>
              </w:rPr>
              <w:t>电脑验光仪</w:t>
            </w:r>
          </w:p>
        </w:tc>
        <w:tc>
          <w:tcPr>
            <w:tcW w:w="439" w:type="pct"/>
            <w:tcBorders>
              <w:top w:val="nil"/>
              <w:left w:val="nil"/>
              <w:bottom w:val="single" w:sz="4" w:space="0" w:color="auto"/>
              <w:right w:val="single" w:sz="4" w:space="0" w:color="auto"/>
            </w:tcBorders>
            <w:shd w:val="clear" w:color="auto" w:fill="auto"/>
            <w:vAlign w:val="center"/>
          </w:tcPr>
          <w:p w14:paraId="41189D82"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685F6050" w14:textId="77777777" w:rsidR="00384229" w:rsidRDefault="00384229" w:rsidP="00F177A4">
            <w:pPr>
              <w:widowControl/>
              <w:jc w:val="center"/>
              <w:rPr>
                <w:sz w:val="24"/>
              </w:rPr>
            </w:pPr>
            <w:r>
              <w:rPr>
                <w:rFonts w:hint="eastAsia"/>
                <w:sz w:val="24"/>
              </w:rPr>
              <w:t>9</w:t>
            </w:r>
          </w:p>
        </w:tc>
        <w:tc>
          <w:tcPr>
            <w:tcW w:w="787" w:type="pct"/>
            <w:tcBorders>
              <w:top w:val="nil"/>
              <w:left w:val="nil"/>
              <w:bottom w:val="single" w:sz="4" w:space="0" w:color="auto"/>
              <w:right w:val="single" w:sz="4" w:space="0" w:color="auto"/>
            </w:tcBorders>
            <w:shd w:val="clear" w:color="auto" w:fill="auto"/>
            <w:vAlign w:val="center"/>
          </w:tcPr>
          <w:p w14:paraId="2DFEBFF8" w14:textId="77777777" w:rsidR="00384229" w:rsidRDefault="00384229" w:rsidP="00F177A4">
            <w:pPr>
              <w:widowControl/>
              <w:jc w:val="center"/>
              <w:rPr>
                <w:sz w:val="24"/>
              </w:rPr>
            </w:pPr>
            <w:r>
              <w:rPr>
                <w:rFonts w:hint="eastAsia"/>
                <w:sz w:val="24"/>
              </w:rPr>
              <w:t>9</w:t>
            </w:r>
          </w:p>
        </w:tc>
        <w:tc>
          <w:tcPr>
            <w:tcW w:w="618" w:type="pct"/>
            <w:vMerge w:val="restart"/>
            <w:tcBorders>
              <w:top w:val="nil"/>
              <w:left w:val="nil"/>
              <w:right w:val="single" w:sz="4" w:space="0" w:color="auto"/>
            </w:tcBorders>
            <w:vAlign w:val="center"/>
          </w:tcPr>
          <w:p w14:paraId="21175DF2" w14:textId="77777777" w:rsidR="00384229" w:rsidRDefault="00384229" w:rsidP="00F177A4">
            <w:pPr>
              <w:widowControl/>
              <w:jc w:val="center"/>
              <w:rPr>
                <w:sz w:val="24"/>
              </w:rPr>
            </w:pPr>
            <w:r>
              <w:rPr>
                <w:rFonts w:hint="eastAsia"/>
                <w:sz w:val="24"/>
              </w:rPr>
              <w:t>否</w:t>
            </w:r>
          </w:p>
        </w:tc>
        <w:tc>
          <w:tcPr>
            <w:tcW w:w="611" w:type="pct"/>
            <w:tcBorders>
              <w:top w:val="nil"/>
              <w:left w:val="nil"/>
              <w:bottom w:val="single" w:sz="4" w:space="0" w:color="auto"/>
              <w:right w:val="single" w:sz="4" w:space="0" w:color="auto"/>
            </w:tcBorders>
            <w:vAlign w:val="center"/>
          </w:tcPr>
          <w:p w14:paraId="187BC005" w14:textId="77777777" w:rsidR="00384229" w:rsidRDefault="00384229" w:rsidP="00F177A4">
            <w:pPr>
              <w:widowControl/>
              <w:jc w:val="center"/>
              <w:rPr>
                <w:sz w:val="24"/>
              </w:rPr>
            </w:pPr>
            <w:r>
              <w:rPr>
                <w:rFonts w:asciiTheme="minorEastAsia" w:eastAsiaTheme="minorEastAsia" w:hAnsiTheme="minorEastAsia" w:cstheme="minorEastAsia" w:hint="eastAsia"/>
                <w:color w:val="000000"/>
                <w:kern w:val="0"/>
                <w:sz w:val="24"/>
                <w:lang w:val="zh-TW" w:eastAsia="zh-TW"/>
              </w:rPr>
              <w:t>操作方式：触摸屏</w:t>
            </w:r>
            <w:r>
              <w:rPr>
                <w:rFonts w:asciiTheme="minorEastAsia" w:eastAsiaTheme="minorEastAsia" w:hAnsiTheme="minorEastAsia" w:cstheme="minorEastAsia" w:hint="eastAsia"/>
                <w:color w:val="000000"/>
                <w:kern w:val="0"/>
                <w:sz w:val="24"/>
                <w:lang w:val="zh-TW"/>
              </w:rPr>
              <w:t>、</w:t>
            </w:r>
            <w:r>
              <w:rPr>
                <w:rFonts w:asciiTheme="minorEastAsia" w:eastAsiaTheme="minorEastAsia" w:hAnsiTheme="minorEastAsia" w:cstheme="minorEastAsia" w:hint="eastAsia"/>
                <w:color w:val="000000"/>
                <w:kern w:val="0"/>
                <w:sz w:val="24"/>
                <w:lang w:val="zh-TW" w:eastAsia="zh-TW"/>
              </w:rPr>
              <w:t>操纵杆等</w:t>
            </w:r>
          </w:p>
        </w:tc>
      </w:tr>
      <w:tr w:rsidR="00384229" w14:paraId="526362D2" w14:textId="77777777" w:rsidTr="00F177A4">
        <w:trPr>
          <w:trHeight w:val="402"/>
        </w:trPr>
        <w:tc>
          <w:tcPr>
            <w:tcW w:w="434" w:type="pct"/>
            <w:tcBorders>
              <w:top w:val="nil"/>
              <w:left w:val="single" w:sz="4" w:space="0" w:color="auto"/>
              <w:bottom w:val="single" w:sz="4" w:space="0" w:color="auto"/>
              <w:right w:val="single" w:sz="4" w:space="0" w:color="auto"/>
            </w:tcBorders>
            <w:shd w:val="clear" w:color="auto" w:fill="auto"/>
            <w:noWrap/>
            <w:vAlign w:val="center"/>
          </w:tcPr>
          <w:p w14:paraId="43445DF0" w14:textId="77777777" w:rsidR="00384229" w:rsidRDefault="00384229" w:rsidP="00F177A4">
            <w:pPr>
              <w:widowControl/>
              <w:jc w:val="center"/>
              <w:rPr>
                <w:sz w:val="24"/>
              </w:rPr>
            </w:pPr>
            <w:r>
              <w:rPr>
                <w:rFonts w:hint="eastAsia"/>
                <w:sz w:val="24"/>
              </w:rPr>
              <w:t>2</w:t>
            </w:r>
          </w:p>
        </w:tc>
        <w:tc>
          <w:tcPr>
            <w:tcW w:w="444" w:type="pct"/>
            <w:tcBorders>
              <w:top w:val="nil"/>
              <w:left w:val="nil"/>
              <w:bottom w:val="single" w:sz="4" w:space="0" w:color="auto"/>
              <w:right w:val="single" w:sz="4" w:space="0" w:color="auto"/>
            </w:tcBorders>
            <w:shd w:val="clear" w:color="auto" w:fill="auto"/>
            <w:vAlign w:val="center"/>
          </w:tcPr>
          <w:p w14:paraId="30D48C8A" w14:textId="77777777" w:rsidR="00384229" w:rsidRDefault="00384229" w:rsidP="00F177A4">
            <w:pPr>
              <w:widowControl/>
              <w:jc w:val="center"/>
              <w:rPr>
                <w:sz w:val="24"/>
              </w:rPr>
            </w:pPr>
            <w:r>
              <w:rPr>
                <w:rFonts w:hint="eastAsia"/>
                <w:sz w:val="24"/>
              </w:rPr>
              <w:t>2</w:t>
            </w:r>
          </w:p>
        </w:tc>
        <w:tc>
          <w:tcPr>
            <w:tcW w:w="878" w:type="pct"/>
            <w:tcBorders>
              <w:top w:val="nil"/>
              <w:left w:val="single" w:sz="4" w:space="0" w:color="auto"/>
              <w:bottom w:val="single" w:sz="4" w:space="0" w:color="auto"/>
              <w:right w:val="single" w:sz="4" w:space="0" w:color="auto"/>
            </w:tcBorders>
            <w:shd w:val="clear" w:color="auto" w:fill="auto"/>
            <w:vAlign w:val="center"/>
          </w:tcPr>
          <w:p w14:paraId="6520677E" w14:textId="77777777" w:rsidR="00384229" w:rsidRDefault="00384229" w:rsidP="00F177A4">
            <w:pPr>
              <w:widowControl/>
              <w:jc w:val="center"/>
              <w:rPr>
                <w:sz w:val="24"/>
              </w:rPr>
            </w:pPr>
            <w:r>
              <w:rPr>
                <w:rFonts w:hint="eastAsia"/>
                <w:sz w:val="24"/>
              </w:rPr>
              <w:t>血液透析机</w:t>
            </w:r>
          </w:p>
        </w:tc>
        <w:tc>
          <w:tcPr>
            <w:tcW w:w="439" w:type="pct"/>
            <w:tcBorders>
              <w:top w:val="nil"/>
              <w:left w:val="nil"/>
              <w:bottom w:val="single" w:sz="4" w:space="0" w:color="auto"/>
              <w:right w:val="single" w:sz="4" w:space="0" w:color="auto"/>
            </w:tcBorders>
            <w:shd w:val="clear" w:color="auto" w:fill="auto"/>
            <w:vAlign w:val="center"/>
          </w:tcPr>
          <w:p w14:paraId="272F330D" w14:textId="77777777" w:rsidR="00384229" w:rsidRDefault="00384229" w:rsidP="00F177A4">
            <w:pPr>
              <w:widowControl/>
              <w:jc w:val="center"/>
              <w:rPr>
                <w:sz w:val="24"/>
              </w:rPr>
            </w:pPr>
            <w:r>
              <w:rPr>
                <w:rFonts w:hint="eastAsia"/>
                <w:sz w:val="24"/>
              </w:rPr>
              <w:t>3</w:t>
            </w:r>
          </w:p>
        </w:tc>
        <w:tc>
          <w:tcPr>
            <w:tcW w:w="789" w:type="pct"/>
            <w:tcBorders>
              <w:top w:val="nil"/>
              <w:left w:val="nil"/>
              <w:bottom w:val="single" w:sz="4" w:space="0" w:color="auto"/>
              <w:right w:val="single" w:sz="4" w:space="0" w:color="auto"/>
            </w:tcBorders>
            <w:shd w:val="clear" w:color="auto" w:fill="auto"/>
            <w:vAlign w:val="center"/>
          </w:tcPr>
          <w:p w14:paraId="58C6513D" w14:textId="77777777" w:rsidR="00384229" w:rsidRDefault="00384229" w:rsidP="00F177A4">
            <w:pPr>
              <w:widowControl/>
              <w:jc w:val="center"/>
              <w:rPr>
                <w:sz w:val="24"/>
              </w:rPr>
            </w:pPr>
            <w:r>
              <w:rPr>
                <w:rFonts w:hint="eastAsia"/>
                <w:sz w:val="24"/>
              </w:rPr>
              <w:t>18</w:t>
            </w:r>
          </w:p>
        </w:tc>
        <w:tc>
          <w:tcPr>
            <w:tcW w:w="787" w:type="pct"/>
            <w:tcBorders>
              <w:top w:val="nil"/>
              <w:left w:val="nil"/>
              <w:bottom w:val="single" w:sz="4" w:space="0" w:color="auto"/>
              <w:right w:val="single" w:sz="4" w:space="0" w:color="auto"/>
            </w:tcBorders>
            <w:shd w:val="clear" w:color="auto" w:fill="auto"/>
            <w:vAlign w:val="center"/>
          </w:tcPr>
          <w:p w14:paraId="4B2770FE" w14:textId="77777777" w:rsidR="00384229" w:rsidRDefault="00384229" w:rsidP="00F177A4">
            <w:pPr>
              <w:widowControl/>
              <w:jc w:val="center"/>
              <w:rPr>
                <w:sz w:val="24"/>
              </w:rPr>
            </w:pPr>
            <w:r>
              <w:rPr>
                <w:rFonts w:hint="eastAsia"/>
                <w:sz w:val="24"/>
              </w:rPr>
              <w:t>54</w:t>
            </w:r>
          </w:p>
        </w:tc>
        <w:tc>
          <w:tcPr>
            <w:tcW w:w="618" w:type="pct"/>
            <w:vMerge/>
            <w:tcBorders>
              <w:left w:val="nil"/>
              <w:right w:val="single" w:sz="4" w:space="0" w:color="auto"/>
            </w:tcBorders>
            <w:vAlign w:val="center"/>
          </w:tcPr>
          <w:p w14:paraId="4326A653" w14:textId="77777777" w:rsidR="00384229" w:rsidRDefault="00384229" w:rsidP="00F177A4">
            <w:pPr>
              <w:widowControl/>
              <w:jc w:val="center"/>
              <w:rPr>
                <w:sz w:val="24"/>
              </w:rPr>
            </w:pPr>
          </w:p>
        </w:tc>
        <w:tc>
          <w:tcPr>
            <w:tcW w:w="611" w:type="pct"/>
            <w:tcBorders>
              <w:top w:val="nil"/>
              <w:left w:val="nil"/>
              <w:bottom w:val="single" w:sz="4" w:space="0" w:color="auto"/>
              <w:right w:val="single" w:sz="4" w:space="0" w:color="auto"/>
            </w:tcBorders>
            <w:vAlign w:val="center"/>
          </w:tcPr>
          <w:p w14:paraId="3CC7A721"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r>
              <w:rPr>
                <w:rFonts w:asciiTheme="minorEastAsia" w:eastAsiaTheme="minorEastAsia" w:hAnsiTheme="minorEastAsia" w:cstheme="minorEastAsia"/>
                <w:color w:val="000000"/>
                <w:kern w:val="0"/>
                <w:sz w:val="24"/>
                <w:lang w:val="zh-TW" w:eastAsia="zh-TW"/>
              </w:rPr>
              <w:t>可进行可调超滤曲线治疗，可预存</w:t>
            </w:r>
            <w:r>
              <w:rPr>
                <w:rFonts w:asciiTheme="minorEastAsia" w:eastAsiaTheme="minorEastAsia" w:hAnsiTheme="minorEastAsia" w:cstheme="minorEastAsia" w:hint="eastAsia"/>
                <w:color w:val="000000"/>
                <w:kern w:val="0"/>
                <w:sz w:val="24"/>
                <w:lang w:val="zh-TW" w:eastAsia="zh-TW"/>
              </w:rPr>
              <w:t>≥5</w:t>
            </w:r>
            <w:r>
              <w:rPr>
                <w:rFonts w:asciiTheme="minorEastAsia" w:eastAsiaTheme="minorEastAsia" w:hAnsiTheme="minorEastAsia" w:cstheme="minorEastAsia"/>
                <w:color w:val="000000"/>
                <w:kern w:val="0"/>
                <w:sz w:val="24"/>
                <w:lang w:val="zh-TW" w:eastAsia="zh-TW"/>
              </w:rPr>
              <w:t>条曲线</w:t>
            </w:r>
            <w:r>
              <w:rPr>
                <w:rFonts w:asciiTheme="minorEastAsia" w:eastAsiaTheme="minorEastAsia" w:hAnsiTheme="minorEastAsia" w:cstheme="minorEastAsia" w:hint="eastAsia"/>
                <w:color w:val="000000"/>
                <w:kern w:val="0"/>
                <w:sz w:val="24"/>
                <w:lang w:val="zh-TW" w:eastAsia="zh-TW"/>
              </w:rPr>
              <w:t>等</w:t>
            </w:r>
          </w:p>
        </w:tc>
      </w:tr>
      <w:tr w:rsidR="00384229" w14:paraId="488C6F26" w14:textId="77777777" w:rsidTr="00F177A4">
        <w:trPr>
          <w:trHeight w:val="402"/>
        </w:trPr>
        <w:tc>
          <w:tcPr>
            <w:tcW w:w="434" w:type="pct"/>
            <w:vMerge w:val="restart"/>
            <w:tcBorders>
              <w:top w:val="nil"/>
              <w:left w:val="single" w:sz="4" w:space="0" w:color="auto"/>
              <w:bottom w:val="single" w:sz="4" w:space="0" w:color="000000"/>
              <w:right w:val="single" w:sz="4" w:space="0" w:color="auto"/>
            </w:tcBorders>
            <w:shd w:val="clear" w:color="auto" w:fill="auto"/>
            <w:noWrap/>
            <w:vAlign w:val="center"/>
          </w:tcPr>
          <w:p w14:paraId="49D2F738" w14:textId="77777777" w:rsidR="00384229" w:rsidRDefault="00384229" w:rsidP="00F177A4">
            <w:pPr>
              <w:widowControl/>
              <w:jc w:val="center"/>
              <w:rPr>
                <w:sz w:val="24"/>
              </w:rPr>
            </w:pPr>
            <w:r>
              <w:rPr>
                <w:rFonts w:hint="eastAsia"/>
                <w:sz w:val="24"/>
              </w:rPr>
              <w:t>3</w:t>
            </w:r>
          </w:p>
        </w:tc>
        <w:tc>
          <w:tcPr>
            <w:tcW w:w="444" w:type="pct"/>
            <w:tcBorders>
              <w:top w:val="nil"/>
              <w:left w:val="nil"/>
              <w:bottom w:val="single" w:sz="4" w:space="0" w:color="auto"/>
              <w:right w:val="single" w:sz="4" w:space="0" w:color="auto"/>
            </w:tcBorders>
            <w:shd w:val="clear" w:color="auto" w:fill="auto"/>
            <w:vAlign w:val="center"/>
          </w:tcPr>
          <w:p w14:paraId="3D62EC85" w14:textId="77777777" w:rsidR="00384229" w:rsidRDefault="00384229" w:rsidP="00F177A4">
            <w:pPr>
              <w:widowControl/>
              <w:jc w:val="center"/>
              <w:rPr>
                <w:sz w:val="24"/>
              </w:rPr>
            </w:pPr>
            <w:r>
              <w:rPr>
                <w:rFonts w:hint="eastAsia"/>
                <w:sz w:val="24"/>
              </w:rPr>
              <w:t>3</w:t>
            </w:r>
          </w:p>
        </w:tc>
        <w:tc>
          <w:tcPr>
            <w:tcW w:w="878" w:type="pct"/>
            <w:tcBorders>
              <w:top w:val="nil"/>
              <w:left w:val="single" w:sz="4" w:space="0" w:color="auto"/>
              <w:bottom w:val="single" w:sz="4" w:space="0" w:color="auto"/>
              <w:right w:val="single" w:sz="4" w:space="0" w:color="auto"/>
            </w:tcBorders>
            <w:shd w:val="clear" w:color="auto" w:fill="auto"/>
            <w:vAlign w:val="center"/>
          </w:tcPr>
          <w:p w14:paraId="1718879B" w14:textId="77777777" w:rsidR="00384229" w:rsidRDefault="00384229" w:rsidP="00F177A4">
            <w:pPr>
              <w:widowControl/>
              <w:jc w:val="center"/>
              <w:rPr>
                <w:sz w:val="24"/>
              </w:rPr>
            </w:pPr>
            <w:r>
              <w:rPr>
                <w:rFonts w:hint="eastAsia"/>
                <w:sz w:val="24"/>
              </w:rPr>
              <w:t>监护仪</w:t>
            </w:r>
          </w:p>
        </w:tc>
        <w:tc>
          <w:tcPr>
            <w:tcW w:w="439" w:type="pct"/>
            <w:tcBorders>
              <w:top w:val="nil"/>
              <w:left w:val="nil"/>
              <w:bottom w:val="single" w:sz="4" w:space="0" w:color="auto"/>
              <w:right w:val="single" w:sz="4" w:space="0" w:color="auto"/>
            </w:tcBorders>
            <w:shd w:val="clear" w:color="auto" w:fill="auto"/>
            <w:vAlign w:val="center"/>
          </w:tcPr>
          <w:p w14:paraId="2316FE42" w14:textId="77777777" w:rsidR="00384229" w:rsidRDefault="00384229" w:rsidP="00F177A4">
            <w:pPr>
              <w:widowControl/>
              <w:jc w:val="center"/>
              <w:rPr>
                <w:sz w:val="24"/>
              </w:rPr>
            </w:pPr>
            <w:r>
              <w:rPr>
                <w:rFonts w:hint="eastAsia"/>
                <w:sz w:val="24"/>
              </w:rPr>
              <w:t>5</w:t>
            </w:r>
          </w:p>
        </w:tc>
        <w:tc>
          <w:tcPr>
            <w:tcW w:w="789" w:type="pct"/>
            <w:tcBorders>
              <w:top w:val="nil"/>
              <w:left w:val="nil"/>
              <w:bottom w:val="single" w:sz="4" w:space="0" w:color="auto"/>
              <w:right w:val="single" w:sz="4" w:space="0" w:color="auto"/>
            </w:tcBorders>
            <w:shd w:val="clear" w:color="auto" w:fill="auto"/>
            <w:vAlign w:val="center"/>
          </w:tcPr>
          <w:p w14:paraId="4424DF40" w14:textId="77777777" w:rsidR="00384229" w:rsidRDefault="00384229" w:rsidP="00F177A4">
            <w:pPr>
              <w:widowControl/>
              <w:jc w:val="center"/>
              <w:rPr>
                <w:sz w:val="24"/>
              </w:rPr>
            </w:pPr>
            <w:r>
              <w:rPr>
                <w:rFonts w:hint="eastAsia"/>
                <w:sz w:val="24"/>
              </w:rPr>
              <w:t>5</w:t>
            </w:r>
          </w:p>
        </w:tc>
        <w:tc>
          <w:tcPr>
            <w:tcW w:w="787" w:type="pct"/>
            <w:tcBorders>
              <w:top w:val="nil"/>
              <w:left w:val="nil"/>
              <w:bottom w:val="single" w:sz="4" w:space="0" w:color="auto"/>
              <w:right w:val="single" w:sz="4" w:space="0" w:color="auto"/>
            </w:tcBorders>
            <w:shd w:val="clear" w:color="auto" w:fill="auto"/>
            <w:vAlign w:val="center"/>
          </w:tcPr>
          <w:p w14:paraId="559579B5" w14:textId="77777777" w:rsidR="00384229" w:rsidRDefault="00384229" w:rsidP="00F177A4">
            <w:pPr>
              <w:widowControl/>
              <w:jc w:val="center"/>
              <w:rPr>
                <w:sz w:val="24"/>
              </w:rPr>
            </w:pPr>
            <w:r>
              <w:rPr>
                <w:rFonts w:hint="eastAsia"/>
                <w:sz w:val="24"/>
              </w:rPr>
              <w:t>25</w:t>
            </w:r>
          </w:p>
        </w:tc>
        <w:tc>
          <w:tcPr>
            <w:tcW w:w="618" w:type="pct"/>
            <w:vMerge/>
            <w:tcBorders>
              <w:left w:val="nil"/>
              <w:right w:val="single" w:sz="4" w:space="0" w:color="auto"/>
            </w:tcBorders>
            <w:vAlign w:val="center"/>
          </w:tcPr>
          <w:p w14:paraId="626AFE53" w14:textId="77777777" w:rsidR="00384229" w:rsidRDefault="00384229" w:rsidP="00F177A4">
            <w:pPr>
              <w:widowControl/>
              <w:jc w:val="center"/>
              <w:rPr>
                <w:sz w:val="24"/>
              </w:rPr>
            </w:pPr>
          </w:p>
        </w:tc>
        <w:tc>
          <w:tcPr>
            <w:tcW w:w="611" w:type="pct"/>
            <w:vMerge w:val="restart"/>
            <w:tcBorders>
              <w:top w:val="nil"/>
              <w:left w:val="nil"/>
              <w:right w:val="single" w:sz="4" w:space="0" w:color="auto"/>
            </w:tcBorders>
            <w:vAlign w:val="center"/>
          </w:tcPr>
          <w:p w14:paraId="3DABB3BC"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r>
              <w:rPr>
                <w:rFonts w:asciiTheme="minorEastAsia" w:eastAsiaTheme="minorEastAsia" w:hAnsiTheme="minorEastAsia" w:cstheme="minorEastAsia" w:hint="eastAsia"/>
                <w:color w:val="000000"/>
                <w:kern w:val="0"/>
                <w:sz w:val="24"/>
                <w:lang w:val="zh-TW" w:eastAsia="zh-TW"/>
              </w:rPr>
              <w:t>具体内容详见</w:t>
            </w:r>
          </w:p>
          <w:p w14:paraId="7F1AF741"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r>
              <w:rPr>
                <w:rFonts w:asciiTheme="minorEastAsia" w:eastAsiaTheme="minorEastAsia" w:hAnsiTheme="minorEastAsia" w:cstheme="minorEastAsia" w:hint="eastAsia"/>
                <w:color w:val="000000"/>
                <w:kern w:val="0"/>
                <w:sz w:val="24"/>
                <w:lang w:val="zh-TW" w:eastAsia="zh-TW"/>
              </w:rPr>
              <w:lastRenderedPageBreak/>
              <w:t>《货物需求一览表及技术规格》</w:t>
            </w:r>
          </w:p>
        </w:tc>
      </w:tr>
      <w:tr w:rsidR="00384229" w14:paraId="54B100C6" w14:textId="77777777" w:rsidTr="00F177A4">
        <w:trPr>
          <w:trHeight w:val="402"/>
        </w:trPr>
        <w:tc>
          <w:tcPr>
            <w:tcW w:w="434" w:type="pct"/>
            <w:vMerge/>
            <w:tcBorders>
              <w:top w:val="nil"/>
              <w:left w:val="single" w:sz="4" w:space="0" w:color="auto"/>
              <w:bottom w:val="single" w:sz="4" w:space="0" w:color="000000"/>
              <w:right w:val="single" w:sz="4" w:space="0" w:color="auto"/>
            </w:tcBorders>
            <w:vAlign w:val="center"/>
          </w:tcPr>
          <w:p w14:paraId="4E90EC6E"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28CB19D2" w14:textId="77777777" w:rsidR="00384229" w:rsidRDefault="00384229" w:rsidP="00F177A4">
            <w:pPr>
              <w:widowControl/>
              <w:jc w:val="center"/>
              <w:rPr>
                <w:sz w:val="24"/>
              </w:rPr>
            </w:pPr>
            <w:r>
              <w:rPr>
                <w:rFonts w:hint="eastAsia"/>
                <w:sz w:val="24"/>
              </w:rPr>
              <w:t>4</w:t>
            </w:r>
          </w:p>
        </w:tc>
        <w:tc>
          <w:tcPr>
            <w:tcW w:w="878" w:type="pct"/>
            <w:tcBorders>
              <w:top w:val="nil"/>
              <w:left w:val="single" w:sz="4" w:space="0" w:color="auto"/>
              <w:bottom w:val="single" w:sz="4" w:space="0" w:color="auto"/>
              <w:right w:val="single" w:sz="4" w:space="0" w:color="auto"/>
            </w:tcBorders>
            <w:shd w:val="clear" w:color="auto" w:fill="auto"/>
            <w:vAlign w:val="center"/>
          </w:tcPr>
          <w:p w14:paraId="12AA494F" w14:textId="77777777" w:rsidR="00384229" w:rsidRDefault="00384229" w:rsidP="00F177A4">
            <w:pPr>
              <w:widowControl/>
              <w:jc w:val="center"/>
              <w:rPr>
                <w:sz w:val="24"/>
              </w:rPr>
            </w:pPr>
            <w:r>
              <w:rPr>
                <w:rFonts w:hint="eastAsia"/>
                <w:sz w:val="24"/>
              </w:rPr>
              <w:t>输液泵</w:t>
            </w:r>
          </w:p>
        </w:tc>
        <w:tc>
          <w:tcPr>
            <w:tcW w:w="439" w:type="pct"/>
            <w:tcBorders>
              <w:top w:val="nil"/>
              <w:left w:val="nil"/>
              <w:bottom w:val="single" w:sz="4" w:space="0" w:color="auto"/>
              <w:right w:val="single" w:sz="4" w:space="0" w:color="auto"/>
            </w:tcBorders>
            <w:shd w:val="clear" w:color="auto" w:fill="auto"/>
            <w:vAlign w:val="center"/>
          </w:tcPr>
          <w:p w14:paraId="29CB2222" w14:textId="77777777" w:rsidR="00384229" w:rsidRDefault="00384229" w:rsidP="00F177A4">
            <w:pPr>
              <w:widowControl/>
              <w:jc w:val="center"/>
              <w:rPr>
                <w:sz w:val="24"/>
              </w:rPr>
            </w:pPr>
            <w:r>
              <w:rPr>
                <w:rFonts w:hint="eastAsia"/>
                <w:sz w:val="24"/>
              </w:rPr>
              <w:t>7</w:t>
            </w:r>
          </w:p>
        </w:tc>
        <w:tc>
          <w:tcPr>
            <w:tcW w:w="789" w:type="pct"/>
            <w:tcBorders>
              <w:top w:val="nil"/>
              <w:left w:val="nil"/>
              <w:bottom w:val="single" w:sz="4" w:space="0" w:color="auto"/>
              <w:right w:val="single" w:sz="4" w:space="0" w:color="auto"/>
            </w:tcBorders>
            <w:shd w:val="clear" w:color="auto" w:fill="auto"/>
            <w:vAlign w:val="center"/>
          </w:tcPr>
          <w:p w14:paraId="70E9424C" w14:textId="77777777" w:rsidR="00384229" w:rsidRDefault="00384229" w:rsidP="00F177A4">
            <w:pPr>
              <w:widowControl/>
              <w:jc w:val="center"/>
              <w:rPr>
                <w:sz w:val="24"/>
              </w:rPr>
            </w:pPr>
            <w:r>
              <w:rPr>
                <w:rFonts w:hint="eastAsia"/>
                <w:sz w:val="24"/>
              </w:rPr>
              <w:t>0.5</w:t>
            </w:r>
          </w:p>
        </w:tc>
        <w:tc>
          <w:tcPr>
            <w:tcW w:w="787" w:type="pct"/>
            <w:tcBorders>
              <w:top w:val="nil"/>
              <w:left w:val="nil"/>
              <w:bottom w:val="single" w:sz="4" w:space="0" w:color="auto"/>
              <w:right w:val="single" w:sz="4" w:space="0" w:color="auto"/>
            </w:tcBorders>
            <w:shd w:val="clear" w:color="auto" w:fill="auto"/>
            <w:vAlign w:val="center"/>
          </w:tcPr>
          <w:p w14:paraId="3FA1568B" w14:textId="77777777" w:rsidR="00384229" w:rsidRDefault="00384229" w:rsidP="00F177A4">
            <w:pPr>
              <w:widowControl/>
              <w:jc w:val="center"/>
              <w:rPr>
                <w:sz w:val="24"/>
              </w:rPr>
            </w:pPr>
            <w:r>
              <w:rPr>
                <w:rFonts w:hint="eastAsia"/>
                <w:sz w:val="24"/>
              </w:rPr>
              <w:t>3.5</w:t>
            </w:r>
          </w:p>
        </w:tc>
        <w:tc>
          <w:tcPr>
            <w:tcW w:w="618" w:type="pct"/>
            <w:vMerge/>
            <w:tcBorders>
              <w:left w:val="nil"/>
              <w:right w:val="single" w:sz="4" w:space="0" w:color="auto"/>
            </w:tcBorders>
            <w:vAlign w:val="center"/>
          </w:tcPr>
          <w:p w14:paraId="2B81F2EE" w14:textId="77777777" w:rsidR="00384229" w:rsidRDefault="00384229" w:rsidP="00F177A4">
            <w:pPr>
              <w:widowControl/>
              <w:jc w:val="center"/>
              <w:rPr>
                <w:sz w:val="24"/>
              </w:rPr>
            </w:pPr>
          </w:p>
        </w:tc>
        <w:tc>
          <w:tcPr>
            <w:tcW w:w="611" w:type="pct"/>
            <w:vMerge/>
            <w:tcBorders>
              <w:left w:val="nil"/>
              <w:right w:val="single" w:sz="4" w:space="0" w:color="auto"/>
            </w:tcBorders>
            <w:vAlign w:val="center"/>
          </w:tcPr>
          <w:p w14:paraId="33516589"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p>
        </w:tc>
      </w:tr>
      <w:tr w:rsidR="00384229" w14:paraId="63C97796" w14:textId="77777777" w:rsidTr="00F177A4">
        <w:trPr>
          <w:trHeight w:val="402"/>
        </w:trPr>
        <w:tc>
          <w:tcPr>
            <w:tcW w:w="434" w:type="pct"/>
            <w:vMerge/>
            <w:tcBorders>
              <w:top w:val="nil"/>
              <w:left w:val="single" w:sz="4" w:space="0" w:color="auto"/>
              <w:bottom w:val="single" w:sz="4" w:space="0" w:color="000000"/>
              <w:right w:val="single" w:sz="4" w:space="0" w:color="auto"/>
            </w:tcBorders>
            <w:vAlign w:val="center"/>
          </w:tcPr>
          <w:p w14:paraId="25779B20"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7886E361" w14:textId="77777777" w:rsidR="00384229" w:rsidRDefault="00384229" w:rsidP="00F177A4">
            <w:pPr>
              <w:widowControl/>
              <w:jc w:val="center"/>
              <w:rPr>
                <w:sz w:val="24"/>
              </w:rPr>
            </w:pPr>
            <w:r>
              <w:rPr>
                <w:rFonts w:hint="eastAsia"/>
                <w:sz w:val="24"/>
              </w:rPr>
              <w:t>5</w:t>
            </w:r>
          </w:p>
        </w:tc>
        <w:tc>
          <w:tcPr>
            <w:tcW w:w="878" w:type="pct"/>
            <w:tcBorders>
              <w:top w:val="nil"/>
              <w:left w:val="single" w:sz="4" w:space="0" w:color="auto"/>
              <w:bottom w:val="single" w:sz="4" w:space="0" w:color="auto"/>
              <w:right w:val="single" w:sz="4" w:space="0" w:color="auto"/>
            </w:tcBorders>
            <w:shd w:val="clear" w:color="auto" w:fill="auto"/>
            <w:vAlign w:val="center"/>
          </w:tcPr>
          <w:p w14:paraId="69CDE863" w14:textId="77777777" w:rsidR="00384229" w:rsidRDefault="00384229" w:rsidP="00F177A4">
            <w:pPr>
              <w:widowControl/>
              <w:jc w:val="center"/>
              <w:rPr>
                <w:sz w:val="24"/>
              </w:rPr>
            </w:pPr>
            <w:r>
              <w:rPr>
                <w:rFonts w:hint="eastAsia"/>
                <w:sz w:val="24"/>
              </w:rPr>
              <w:t>注射泵</w:t>
            </w:r>
          </w:p>
        </w:tc>
        <w:tc>
          <w:tcPr>
            <w:tcW w:w="439" w:type="pct"/>
            <w:tcBorders>
              <w:top w:val="nil"/>
              <w:left w:val="nil"/>
              <w:bottom w:val="single" w:sz="4" w:space="0" w:color="auto"/>
              <w:right w:val="single" w:sz="4" w:space="0" w:color="auto"/>
            </w:tcBorders>
            <w:shd w:val="clear" w:color="auto" w:fill="auto"/>
            <w:vAlign w:val="center"/>
          </w:tcPr>
          <w:p w14:paraId="1B590A63" w14:textId="77777777" w:rsidR="00384229" w:rsidRDefault="00384229" w:rsidP="00F177A4">
            <w:pPr>
              <w:widowControl/>
              <w:jc w:val="center"/>
              <w:rPr>
                <w:sz w:val="24"/>
              </w:rPr>
            </w:pPr>
            <w:r>
              <w:rPr>
                <w:rFonts w:hint="eastAsia"/>
                <w:sz w:val="24"/>
              </w:rPr>
              <w:t>4</w:t>
            </w:r>
          </w:p>
        </w:tc>
        <w:tc>
          <w:tcPr>
            <w:tcW w:w="789" w:type="pct"/>
            <w:tcBorders>
              <w:top w:val="nil"/>
              <w:left w:val="nil"/>
              <w:bottom w:val="single" w:sz="4" w:space="0" w:color="auto"/>
              <w:right w:val="single" w:sz="4" w:space="0" w:color="auto"/>
            </w:tcBorders>
            <w:shd w:val="clear" w:color="auto" w:fill="auto"/>
            <w:vAlign w:val="center"/>
          </w:tcPr>
          <w:p w14:paraId="41F04B6F" w14:textId="77777777" w:rsidR="00384229" w:rsidRDefault="00384229" w:rsidP="00F177A4">
            <w:pPr>
              <w:widowControl/>
              <w:jc w:val="center"/>
              <w:rPr>
                <w:sz w:val="24"/>
              </w:rPr>
            </w:pPr>
            <w:r>
              <w:rPr>
                <w:rFonts w:hint="eastAsia"/>
                <w:sz w:val="24"/>
              </w:rPr>
              <w:t>0.5</w:t>
            </w:r>
          </w:p>
        </w:tc>
        <w:tc>
          <w:tcPr>
            <w:tcW w:w="787" w:type="pct"/>
            <w:tcBorders>
              <w:top w:val="nil"/>
              <w:left w:val="nil"/>
              <w:bottom w:val="single" w:sz="4" w:space="0" w:color="auto"/>
              <w:right w:val="single" w:sz="4" w:space="0" w:color="auto"/>
            </w:tcBorders>
            <w:shd w:val="clear" w:color="auto" w:fill="auto"/>
            <w:vAlign w:val="center"/>
          </w:tcPr>
          <w:p w14:paraId="3A8AC880" w14:textId="77777777" w:rsidR="00384229" w:rsidRDefault="00384229" w:rsidP="00F177A4">
            <w:pPr>
              <w:widowControl/>
              <w:jc w:val="center"/>
              <w:rPr>
                <w:sz w:val="24"/>
              </w:rPr>
            </w:pPr>
            <w:r>
              <w:rPr>
                <w:rFonts w:hint="eastAsia"/>
                <w:sz w:val="24"/>
              </w:rPr>
              <w:t>2</w:t>
            </w:r>
          </w:p>
        </w:tc>
        <w:tc>
          <w:tcPr>
            <w:tcW w:w="618" w:type="pct"/>
            <w:vMerge/>
            <w:tcBorders>
              <w:left w:val="nil"/>
              <w:right w:val="single" w:sz="4" w:space="0" w:color="auto"/>
            </w:tcBorders>
            <w:vAlign w:val="center"/>
          </w:tcPr>
          <w:p w14:paraId="793AB4E8" w14:textId="77777777" w:rsidR="00384229" w:rsidRDefault="00384229" w:rsidP="00F177A4">
            <w:pPr>
              <w:widowControl/>
              <w:jc w:val="center"/>
              <w:rPr>
                <w:sz w:val="24"/>
              </w:rPr>
            </w:pPr>
          </w:p>
        </w:tc>
        <w:tc>
          <w:tcPr>
            <w:tcW w:w="611" w:type="pct"/>
            <w:vMerge/>
            <w:tcBorders>
              <w:left w:val="nil"/>
              <w:bottom w:val="single" w:sz="4" w:space="0" w:color="auto"/>
              <w:right w:val="single" w:sz="4" w:space="0" w:color="auto"/>
            </w:tcBorders>
            <w:vAlign w:val="center"/>
          </w:tcPr>
          <w:p w14:paraId="5C3B2363"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p>
        </w:tc>
      </w:tr>
      <w:tr w:rsidR="00384229" w14:paraId="1D538F72" w14:textId="77777777" w:rsidTr="00F177A4">
        <w:trPr>
          <w:trHeight w:val="402"/>
        </w:trPr>
        <w:tc>
          <w:tcPr>
            <w:tcW w:w="434" w:type="pct"/>
            <w:vMerge w:val="restart"/>
            <w:tcBorders>
              <w:top w:val="nil"/>
              <w:left w:val="single" w:sz="4" w:space="0" w:color="auto"/>
              <w:bottom w:val="single" w:sz="4" w:space="0" w:color="auto"/>
              <w:right w:val="single" w:sz="4" w:space="0" w:color="auto"/>
            </w:tcBorders>
            <w:shd w:val="clear" w:color="auto" w:fill="auto"/>
            <w:noWrap/>
            <w:vAlign w:val="center"/>
          </w:tcPr>
          <w:p w14:paraId="42FDA18A" w14:textId="77777777" w:rsidR="00384229" w:rsidRDefault="00384229" w:rsidP="00F177A4">
            <w:pPr>
              <w:widowControl/>
              <w:jc w:val="center"/>
              <w:rPr>
                <w:sz w:val="24"/>
              </w:rPr>
            </w:pPr>
            <w:r>
              <w:rPr>
                <w:rFonts w:hint="eastAsia"/>
                <w:sz w:val="24"/>
              </w:rPr>
              <w:t>4</w:t>
            </w:r>
          </w:p>
        </w:tc>
        <w:tc>
          <w:tcPr>
            <w:tcW w:w="444" w:type="pct"/>
            <w:tcBorders>
              <w:top w:val="nil"/>
              <w:left w:val="nil"/>
              <w:bottom w:val="single" w:sz="4" w:space="0" w:color="auto"/>
              <w:right w:val="single" w:sz="4" w:space="0" w:color="auto"/>
            </w:tcBorders>
            <w:shd w:val="clear" w:color="auto" w:fill="auto"/>
            <w:vAlign w:val="center"/>
          </w:tcPr>
          <w:p w14:paraId="172B0221" w14:textId="77777777" w:rsidR="00384229" w:rsidRDefault="00384229" w:rsidP="00F177A4">
            <w:pPr>
              <w:widowControl/>
              <w:jc w:val="center"/>
              <w:rPr>
                <w:sz w:val="24"/>
              </w:rPr>
            </w:pPr>
            <w:r>
              <w:rPr>
                <w:rFonts w:hint="eastAsia"/>
                <w:sz w:val="24"/>
              </w:rPr>
              <w:t>6</w:t>
            </w:r>
          </w:p>
        </w:tc>
        <w:tc>
          <w:tcPr>
            <w:tcW w:w="878" w:type="pct"/>
            <w:tcBorders>
              <w:top w:val="nil"/>
              <w:left w:val="single" w:sz="4" w:space="0" w:color="auto"/>
              <w:bottom w:val="single" w:sz="4" w:space="0" w:color="auto"/>
              <w:right w:val="single" w:sz="4" w:space="0" w:color="auto"/>
            </w:tcBorders>
            <w:shd w:val="clear" w:color="auto" w:fill="auto"/>
            <w:vAlign w:val="center"/>
          </w:tcPr>
          <w:p w14:paraId="67FD5B0B" w14:textId="77777777" w:rsidR="00384229" w:rsidRDefault="00384229" w:rsidP="00F177A4">
            <w:pPr>
              <w:widowControl/>
              <w:jc w:val="center"/>
              <w:rPr>
                <w:sz w:val="24"/>
              </w:rPr>
            </w:pPr>
            <w:r>
              <w:rPr>
                <w:rFonts w:hint="eastAsia"/>
                <w:sz w:val="24"/>
              </w:rPr>
              <w:t>抢救车</w:t>
            </w:r>
          </w:p>
        </w:tc>
        <w:tc>
          <w:tcPr>
            <w:tcW w:w="439" w:type="pct"/>
            <w:tcBorders>
              <w:top w:val="nil"/>
              <w:left w:val="nil"/>
              <w:bottom w:val="single" w:sz="4" w:space="0" w:color="auto"/>
              <w:right w:val="single" w:sz="4" w:space="0" w:color="auto"/>
            </w:tcBorders>
            <w:shd w:val="clear" w:color="auto" w:fill="auto"/>
            <w:vAlign w:val="center"/>
          </w:tcPr>
          <w:p w14:paraId="7D9A9187"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2DCDF4C2" w14:textId="77777777" w:rsidR="00384229" w:rsidRDefault="00384229" w:rsidP="00F177A4">
            <w:pPr>
              <w:widowControl/>
              <w:jc w:val="center"/>
              <w:rPr>
                <w:sz w:val="24"/>
              </w:rPr>
            </w:pPr>
            <w:r>
              <w:rPr>
                <w:rFonts w:hint="eastAsia"/>
                <w:sz w:val="24"/>
              </w:rPr>
              <w:t>0.35</w:t>
            </w:r>
          </w:p>
        </w:tc>
        <w:tc>
          <w:tcPr>
            <w:tcW w:w="787" w:type="pct"/>
            <w:tcBorders>
              <w:top w:val="nil"/>
              <w:left w:val="nil"/>
              <w:bottom w:val="single" w:sz="4" w:space="0" w:color="auto"/>
              <w:right w:val="single" w:sz="4" w:space="0" w:color="auto"/>
            </w:tcBorders>
            <w:shd w:val="clear" w:color="auto" w:fill="auto"/>
            <w:vAlign w:val="center"/>
          </w:tcPr>
          <w:p w14:paraId="5133951C" w14:textId="77777777" w:rsidR="00384229" w:rsidRDefault="00384229" w:rsidP="00F177A4">
            <w:pPr>
              <w:widowControl/>
              <w:jc w:val="center"/>
              <w:rPr>
                <w:sz w:val="24"/>
              </w:rPr>
            </w:pPr>
            <w:r>
              <w:rPr>
                <w:rFonts w:hint="eastAsia"/>
                <w:sz w:val="24"/>
              </w:rPr>
              <w:t>0.35</w:t>
            </w:r>
          </w:p>
        </w:tc>
        <w:tc>
          <w:tcPr>
            <w:tcW w:w="618" w:type="pct"/>
            <w:vMerge/>
            <w:tcBorders>
              <w:left w:val="nil"/>
              <w:right w:val="single" w:sz="4" w:space="0" w:color="auto"/>
            </w:tcBorders>
            <w:vAlign w:val="center"/>
          </w:tcPr>
          <w:p w14:paraId="42EC3CD2" w14:textId="77777777" w:rsidR="00384229" w:rsidRDefault="00384229" w:rsidP="00F177A4">
            <w:pPr>
              <w:widowControl/>
              <w:jc w:val="center"/>
              <w:rPr>
                <w:sz w:val="24"/>
              </w:rPr>
            </w:pPr>
          </w:p>
        </w:tc>
        <w:tc>
          <w:tcPr>
            <w:tcW w:w="611" w:type="pct"/>
            <w:vMerge w:val="restart"/>
            <w:tcBorders>
              <w:top w:val="single" w:sz="4" w:space="0" w:color="auto"/>
              <w:left w:val="nil"/>
              <w:right w:val="single" w:sz="4" w:space="0" w:color="auto"/>
            </w:tcBorders>
            <w:vAlign w:val="center"/>
          </w:tcPr>
          <w:p w14:paraId="7BE62278"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r>
              <w:rPr>
                <w:rFonts w:asciiTheme="minorEastAsia" w:eastAsiaTheme="minorEastAsia" w:hAnsiTheme="minorEastAsia" w:cstheme="minorEastAsia" w:hint="eastAsia"/>
                <w:color w:val="000000"/>
                <w:kern w:val="0"/>
                <w:sz w:val="24"/>
                <w:lang w:val="zh-TW" w:eastAsia="zh-TW"/>
              </w:rPr>
              <w:t>具体内容详见</w:t>
            </w:r>
          </w:p>
          <w:p w14:paraId="46C56229"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r>
              <w:rPr>
                <w:rFonts w:asciiTheme="minorEastAsia" w:eastAsiaTheme="minorEastAsia" w:hAnsiTheme="minorEastAsia" w:cstheme="minorEastAsia" w:hint="eastAsia"/>
                <w:color w:val="000000"/>
                <w:kern w:val="0"/>
                <w:sz w:val="24"/>
                <w:lang w:val="zh-TW" w:eastAsia="zh-TW"/>
              </w:rPr>
              <w:t>《货物需求一览表及技术规格》</w:t>
            </w:r>
          </w:p>
        </w:tc>
      </w:tr>
      <w:tr w:rsidR="00384229" w14:paraId="3D3C8906" w14:textId="77777777" w:rsidTr="00F177A4">
        <w:trPr>
          <w:trHeight w:val="402"/>
        </w:trPr>
        <w:tc>
          <w:tcPr>
            <w:tcW w:w="434" w:type="pct"/>
            <w:vMerge/>
            <w:tcBorders>
              <w:top w:val="nil"/>
              <w:left w:val="single" w:sz="4" w:space="0" w:color="auto"/>
              <w:bottom w:val="single" w:sz="4" w:space="0" w:color="auto"/>
              <w:right w:val="single" w:sz="4" w:space="0" w:color="auto"/>
            </w:tcBorders>
            <w:vAlign w:val="center"/>
          </w:tcPr>
          <w:p w14:paraId="29B2C602"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4A62FA0A" w14:textId="77777777" w:rsidR="00384229" w:rsidRDefault="00384229" w:rsidP="00F177A4">
            <w:pPr>
              <w:widowControl/>
              <w:jc w:val="center"/>
              <w:rPr>
                <w:sz w:val="24"/>
              </w:rPr>
            </w:pPr>
            <w:r>
              <w:rPr>
                <w:rFonts w:hint="eastAsia"/>
                <w:sz w:val="24"/>
              </w:rPr>
              <w:t>7</w:t>
            </w:r>
          </w:p>
        </w:tc>
        <w:tc>
          <w:tcPr>
            <w:tcW w:w="878" w:type="pct"/>
            <w:tcBorders>
              <w:top w:val="nil"/>
              <w:left w:val="single" w:sz="4" w:space="0" w:color="auto"/>
              <w:bottom w:val="single" w:sz="4" w:space="0" w:color="auto"/>
              <w:right w:val="single" w:sz="4" w:space="0" w:color="auto"/>
            </w:tcBorders>
            <w:shd w:val="clear" w:color="auto" w:fill="auto"/>
            <w:vAlign w:val="center"/>
          </w:tcPr>
          <w:p w14:paraId="521F3E21" w14:textId="77777777" w:rsidR="00384229" w:rsidRDefault="00384229" w:rsidP="00F177A4">
            <w:pPr>
              <w:widowControl/>
              <w:jc w:val="center"/>
              <w:rPr>
                <w:sz w:val="24"/>
              </w:rPr>
            </w:pPr>
            <w:r>
              <w:rPr>
                <w:rFonts w:hint="eastAsia"/>
                <w:sz w:val="24"/>
              </w:rPr>
              <w:t>康复管理工作站</w:t>
            </w:r>
          </w:p>
        </w:tc>
        <w:tc>
          <w:tcPr>
            <w:tcW w:w="439" w:type="pct"/>
            <w:tcBorders>
              <w:top w:val="nil"/>
              <w:left w:val="nil"/>
              <w:bottom w:val="single" w:sz="4" w:space="0" w:color="auto"/>
              <w:right w:val="single" w:sz="4" w:space="0" w:color="auto"/>
            </w:tcBorders>
            <w:shd w:val="clear" w:color="auto" w:fill="auto"/>
            <w:vAlign w:val="center"/>
          </w:tcPr>
          <w:p w14:paraId="139F526E"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622A02A7" w14:textId="77777777" w:rsidR="00384229" w:rsidRDefault="00384229" w:rsidP="00F177A4">
            <w:pPr>
              <w:widowControl/>
              <w:jc w:val="center"/>
              <w:rPr>
                <w:sz w:val="24"/>
              </w:rPr>
            </w:pPr>
            <w:r>
              <w:rPr>
                <w:rFonts w:hint="eastAsia"/>
                <w:sz w:val="24"/>
              </w:rPr>
              <w:t>9</w:t>
            </w:r>
          </w:p>
        </w:tc>
        <w:tc>
          <w:tcPr>
            <w:tcW w:w="787" w:type="pct"/>
            <w:tcBorders>
              <w:top w:val="nil"/>
              <w:left w:val="nil"/>
              <w:bottom w:val="single" w:sz="4" w:space="0" w:color="auto"/>
              <w:right w:val="single" w:sz="4" w:space="0" w:color="auto"/>
            </w:tcBorders>
            <w:shd w:val="clear" w:color="auto" w:fill="auto"/>
            <w:vAlign w:val="center"/>
          </w:tcPr>
          <w:p w14:paraId="00B49F75" w14:textId="77777777" w:rsidR="00384229" w:rsidRDefault="00384229" w:rsidP="00F177A4">
            <w:pPr>
              <w:widowControl/>
              <w:jc w:val="center"/>
              <w:rPr>
                <w:sz w:val="24"/>
              </w:rPr>
            </w:pPr>
            <w:r>
              <w:rPr>
                <w:rFonts w:hint="eastAsia"/>
                <w:sz w:val="24"/>
              </w:rPr>
              <w:t>9</w:t>
            </w:r>
          </w:p>
        </w:tc>
        <w:tc>
          <w:tcPr>
            <w:tcW w:w="618" w:type="pct"/>
            <w:vMerge/>
            <w:tcBorders>
              <w:left w:val="nil"/>
              <w:right w:val="single" w:sz="4" w:space="0" w:color="auto"/>
            </w:tcBorders>
            <w:vAlign w:val="center"/>
          </w:tcPr>
          <w:p w14:paraId="2C55F65D" w14:textId="77777777" w:rsidR="00384229" w:rsidRDefault="00384229" w:rsidP="00F177A4">
            <w:pPr>
              <w:widowControl/>
              <w:jc w:val="center"/>
              <w:rPr>
                <w:sz w:val="24"/>
              </w:rPr>
            </w:pPr>
          </w:p>
        </w:tc>
        <w:tc>
          <w:tcPr>
            <w:tcW w:w="611" w:type="pct"/>
            <w:vMerge/>
            <w:tcBorders>
              <w:left w:val="nil"/>
              <w:right w:val="single" w:sz="4" w:space="0" w:color="auto"/>
            </w:tcBorders>
            <w:vAlign w:val="center"/>
          </w:tcPr>
          <w:p w14:paraId="78D923BA"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p>
        </w:tc>
      </w:tr>
      <w:tr w:rsidR="00384229" w14:paraId="020991D1" w14:textId="77777777" w:rsidTr="00F177A4">
        <w:trPr>
          <w:trHeight w:val="402"/>
        </w:trPr>
        <w:tc>
          <w:tcPr>
            <w:tcW w:w="434" w:type="pct"/>
            <w:vMerge/>
            <w:tcBorders>
              <w:top w:val="nil"/>
              <w:left w:val="single" w:sz="4" w:space="0" w:color="auto"/>
              <w:bottom w:val="single" w:sz="4" w:space="0" w:color="auto"/>
              <w:right w:val="single" w:sz="4" w:space="0" w:color="auto"/>
            </w:tcBorders>
            <w:vAlign w:val="center"/>
          </w:tcPr>
          <w:p w14:paraId="5661835F"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75F9A555" w14:textId="77777777" w:rsidR="00384229" w:rsidRDefault="00384229" w:rsidP="00F177A4">
            <w:pPr>
              <w:widowControl/>
              <w:jc w:val="center"/>
              <w:rPr>
                <w:sz w:val="24"/>
              </w:rPr>
            </w:pPr>
            <w:r>
              <w:rPr>
                <w:rFonts w:hint="eastAsia"/>
                <w:sz w:val="24"/>
              </w:rPr>
              <w:t>8</w:t>
            </w:r>
          </w:p>
        </w:tc>
        <w:tc>
          <w:tcPr>
            <w:tcW w:w="878" w:type="pct"/>
            <w:tcBorders>
              <w:top w:val="nil"/>
              <w:left w:val="single" w:sz="4" w:space="0" w:color="auto"/>
              <w:bottom w:val="single" w:sz="4" w:space="0" w:color="auto"/>
              <w:right w:val="single" w:sz="4" w:space="0" w:color="auto"/>
            </w:tcBorders>
            <w:shd w:val="clear" w:color="auto" w:fill="auto"/>
            <w:vAlign w:val="center"/>
          </w:tcPr>
          <w:p w14:paraId="05489535" w14:textId="77777777" w:rsidR="00384229" w:rsidRDefault="00384229" w:rsidP="00F177A4">
            <w:pPr>
              <w:widowControl/>
              <w:jc w:val="center"/>
              <w:rPr>
                <w:sz w:val="24"/>
              </w:rPr>
            </w:pPr>
            <w:r>
              <w:rPr>
                <w:rFonts w:hint="eastAsia"/>
                <w:sz w:val="24"/>
              </w:rPr>
              <w:t>多参数健康监测仪</w:t>
            </w:r>
          </w:p>
        </w:tc>
        <w:tc>
          <w:tcPr>
            <w:tcW w:w="439" w:type="pct"/>
            <w:tcBorders>
              <w:top w:val="nil"/>
              <w:left w:val="nil"/>
              <w:bottom w:val="single" w:sz="4" w:space="0" w:color="auto"/>
              <w:right w:val="single" w:sz="4" w:space="0" w:color="auto"/>
            </w:tcBorders>
            <w:shd w:val="clear" w:color="auto" w:fill="auto"/>
            <w:vAlign w:val="center"/>
          </w:tcPr>
          <w:p w14:paraId="4C90D850" w14:textId="77777777" w:rsidR="00384229" w:rsidRDefault="00384229" w:rsidP="00F177A4">
            <w:pPr>
              <w:widowControl/>
              <w:jc w:val="center"/>
              <w:rPr>
                <w:sz w:val="24"/>
              </w:rPr>
            </w:pPr>
            <w:r>
              <w:rPr>
                <w:rFonts w:hint="eastAsia"/>
                <w:sz w:val="24"/>
              </w:rPr>
              <w:t>6</w:t>
            </w:r>
          </w:p>
        </w:tc>
        <w:tc>
          <w:tcPr>
            <w:tcW w:w="789" w:type="pct"/>
            <w:tcBorders>
              <w:top w:val="nil"/>
              <w:left w:val="nil"/>
              <w:bottom w:val="single" w:sz="4" w:space="0" w:color="auto"/>
              <w:right w:val="single" w:sz="4" w:space="0" w:color="auto"/>
            </w:tcBorders>
            <w:shd w:val="clear" w:color="auto" w:fill="auto"/>
            <w:vAlign w:val="center"/>
          </w:tcPr>
          <w:p w14:paraId="6BC74888" w14:textId="77777777" w:rsidR="00384229" w:rsidRDefault="00384229" w:rsidP="00F177A4">
            <w:pPr>
              <w:widowControl/>
              <w:jc w:val="center"/>
              <w:rPr>
                <w:sz w:val="24"/>
              </w:rPr>
            </w:pPr>
            <w:r>
              <w:rPr>
                <w:rFonts w:hint="eastAsia"/>
                <w:sz w:val="24"/>
              </w:rPr>
              <w:t>5</w:t>
            </w:r>
          </w:p>
        </w:tc>
        <w:tc>
          <w:tcPr>
            <w:tcW w:w="787" w:type="pct"/>
            <w:tcBorders>
              <w:top w:val="nil"/>
              <w:left w:val="nil"/>
              <w:bottom w:val="single" w:sz="4" w:space="0" w:color="auto"/>
              <w:right w:val="single" w:sz="4" w:space="0" w:color="auto"/>
            </w:tcBorders>
            <w:shd w:val="clear" w:color="auto" w:fill="auto"/>
            <w:vAlign w:val="center"/>
          </w:tcPr>
          <w:p w14:paraId="57367095" w14:textId="77777777" w:rsidR="00384229" w:rsidRDefault="00384229" w:rsidP="00F177A4">
            <w:pPr>
              <w:widowControl/>
              <w:jc w:val="center"/>
              <w:rPr>
                <w:sz w:val="24"/>
              </w:rPr>
            </w:pPr>
            <w:r>
              <w:rPr>
                <w:rFonts w:hint="eastAsia"/>
                <w:sz w:val="24"/>
              </w:rPr>
              <w:t>30</w:t>
            </w:r>
          </w:p>
        </w:tc>
        <w:tc>
          <w:tcPr>
            <w:tcW w:w="618" w:type="pct"/>
            <w:vMerge/>
            <w:tcBorders>
              <w:left w:val="nil"/>
              <w:right w:val="single" w:sz="4" w:space="0" w:color="auto"/>
            </w:tcBorders>
            <w:vAlign w:val="center"/>
          </w:tcPr>
          <w:p w14:paraId="5E89E29D" w14:textId="77777777" w:rsidR="00384229" w:rsidRDefault="00384229" w:rsidP="00F177A4">
            <w:pPr>
              <w:widowControl/>
              <w:jc w:val="center"/>
              <w:rPr>
                <w:sz w:val="24"/>
              </w:rPr>
            </w:pPr>
          </w:p>
        </w:tc>
        <w:tc>
          <w:tcPr>
            <w:tcW w:w="611" w:type="pct"/>
            <w:vMerge/>
            <w:tcBorders>
              <w:left w:val="nil"/>
              <w:right w:val="single" w:sz="4" w:space="0" w:color="auto"/>
            </w:tcBorders>
            <w:vAlign w:val="center"/>
          </w:tcPr>
          <w:p w14:paraId="6AC77CBF"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p>
        </w:tc>
      </w:tr>
      <w:tr w:rsidR="00384229" w14:paraId="23FB2E74" w14:textId="77777777" w:rsidTr="00F177A4">
        <w:trPr>
          <w:trHeight w:val="402"/>
        </w:trPr>
        <w:tc>
          <w:tcPr>
            <w:tcW w:w="434" w:type="pct"/>
            <w:vMerge/>
            <w:tcBorders>
              <w:top w:val="nil"/>
              <w:left w:val="single" w:sz="4" w:space="0" w:color="auto"/>
              <w:bottom w:val="single" w:sz="4" w:space="0" w:color="auto"/>
              <w:right w:val="single" w:sz="4" w:space="0" w:color="auto"/>
            </w:tcBorders>
            <w:vAlign w:val="center"/>
          </w:tcPr>
          <w:p w14:paraId="442BBE17"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5D2856EA" w14:textId="77777777" w:rsidR="00384229" w:rsidRDefault="00384229" w:rsidP="00F177A4">
            <w:pPr>
              <w:widowControl/>
              <w:jc w:val="center"/>
              <w:rPr>
                <w:sz w:val="24"/>
              </w:rPr>
            </w:pPr>
            <w:r>
              <w:rPr>
                <w:rFonts w:hint="eastAsia"/>
                <w:sz w:val="24"/>
              </w:rPr>
              <w:t>9</w:t>
            </w:r>
          </w:p>
        </w:tc>
        <w:tc>
          <w:tcPr>
            <w:tcW w:w="878" w:type="pct"/>
            <w:tcBorders>
              <w:top w:val="nil"/>
              <w:left w:val="single" w:sz="4" w:space="0" w:color="auto"/>
              <w:bottom w:val="single" w:sz="4" w:space="0" w:color="auto"/>
              <w:right w:val="single" w:sz="4" w:space="0" w:color="auto"/>
            </w:tcBorders>
            <w:shd w:val="clear" w:color="auto" w:fill="auto"/>
            <w:vAlign w:val="center"/>
          </w:tcPr>
          <w:p w14:paraId="6F9B48B0" w14:textId="77777777" w:rsidR="00384229" w:rsidRDefault="00384229" w:rsidP="00F177A4">
            <w:pPr>
              <w:widowControl/>
              <w:jc w:val="center"/>
              <w:rPr>
                <w:sz w:val="24"/>
              </w:rPr>
            </w:pPr>
            <w:r>
              <w:rPr>
                <w:rFonts w:hint="eastAsia"/>
                <w:sz w:val="24"/>
              </w:rPr>
              <w:t>除颤监护仪</w:t>
            </w:r>
          </w:p>
        </w:tc>
        <w:tc>
          <w:tcPr>
            <w:tcW w:w="439" w:type="pct"/>
            <w:tcBorders>
              <w:top w:val="nil"/>
              <w:left w:val="nil"/>
              <w:bottom w:val="single" w:sz="4" w:space="0" w:color="auto"/>
              <w:right w:val="single" w:sz="4" w:space="0" w:color="auto"/>
            </w:tcBorders>
            <w:shd w:val="clear" w:color="auto" w:fill="auto"/>
            <w:vAlign w:val="center"/>
          </w:tcPr>
          <w:p w14:paraId="3340878B"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4D9C9FDC" w14:textId="77777777" w:rsidR="00384229" w:rsidRDefault="00384229" w:rsidP="00F177A4">
            <w:pPr>
              <w:widowControl/>
              <w:jc w:val="center"/>
              <w:rPr>
                <w:sz w:val="24"/>
              </w:rPr>
            </w:pPr>
            <w:r>
              <w:rPr>
                <w:rFonts w:hint="eastAsia"/>
                <w:sz w:val="24"/>
              </w:rPr>
              <w:t>5</w:t>
            </w:r>
          </w:p>
        </w:tc>
        <w:tc>
          <w:tcPr>
            <w:tcW w:w="787" w:type="pct"/>
            <w:tcBorders>
              <w:top w:val="nil"/>
              <w:left w:val="nil"/>
              <w:bottom w:val="single" w:sz="4" w:space="0" w:color="auto"/>
              <w:right w:val="single" w:sz="4" w:space="0" w:color="auto"/>
            </w:tcBorders>
            <w:shd w:val="clear" w:color="auto" w:fill="auto"/>
            <w:vAlign w:val="center"/>
          </w:tcPr>
          <w:p w14:paraId="0CAD95E3" w14:textId="77777777" w:rsidR="00384229" w:rsidRDefault="00384229" w:rsidP="00F177A4">
            <w:pPr>
              <w:widowControl/>
              <w:jc w:val="center"/>
              <w:rPr>
                <w:sz w:val="24"/>
              </w:rPr>
            </w:pPr>
            <w:r>
              <w:rPr>
                <w:rFonts w:hint="eastAsia"/>
                <w:sz w:val="24"/>
              </w:rPr>
              <w:t>5</w:t>
            </w:r>
          </w:p>
        </w:tc>
        <w:tc>
          <w:tcPr>
            <w:tcW w:w="618" w:type="pct"/>
            <w:vMerge/>
            <w:tcBorders>
              <w:left w:val="nil"/>
              <w:right w:val="single" w:sz="4" w:space="0" w:color="auto"/>
            </w:tcBorders>
            <w:vAlign w:val="center"/>
          </w:tcPr>
          <w:p w14:paraId="7A5BEC92" w14:textId="77777777" w:rsidR="00384229" w:rsidRDefault="00384229" w:rsidP="00F177A4">
            <w:pPr>
              <w:widowControl/>
              <w:jc w:val="center"/>
              <w:rPr>
                <w:sz w:val="24"/>
              </w:rPr>
            </w:pPr>
          </w:p>
        </w:tc>
        <w:tc>
          <w:tcPr>
            <w:tcW w:w="611" w:type="pct"/>
            <w:vMerge/>
            <w:tcBorders>
              <w:left w:val="nil"/>
              <w:right w:val="single" w:sz="4" w:space="0" w:color="auto"/>
            </w:tcBorders>
            <w:vAlign w:val="center"/>
          </w:tcPr>
          <w:p w14:paraId="338F8557"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p>
        </w:tc>
      </w:tr>
      <w:tr w:rsidR="00384229" w14:paraId="6E1BBD5E" w14:textId="77777777" w:rsidTr="00F177A4">
        <w:trPr>
          <w:trHeight w:val="402"/>
        </w:trPr>
        <w:tc>
          <w:tcPr>
            <w:tcW w:w="434" w:type="pct"/>
            <w:vMerge/>
            <w:tcBorders>
              <w:top w:val="nil"/>
              <w:left w:val="single" w:sz="4" w:space="0" w:color="auto"/>
              <w:bottom w:val="single" w:sz="4" w:space="0" w:color="auto"/>
              <w:right w:val="single" w:sz="4" w:space="0" w:color="auto"/>
            </w:tcBorders>
            <w:vAlign w:val="center"/>
          </w:tcPr>
          <w:p w14:paraId="7631D56E"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70D5CD20" w14:textId="77777777" w:rsidR="00384229" w:rsidRDefault="00384229" w:rsidP="00F177A4">
            <w:pPr>
              <w:widowControl/>
              <w:jc w:val="center"/>
              <w:rPr>
                <w:sz w:val="24"/>
              </w:rPr>
            </w:pPr>
            <w:r>
              <w:rPr>
                <w:rFonts w:hint="eastAsia"/>
                <w:sz w:val="24"/>
              </w:rPr>
              <w:t>10</w:t>
            </w:r>
          </w:p>
        </w:tc>
        <w:tc>
          <w:tcPr>
            <w:tcW w:w="878" w:type="pct"/>
            <w:tcBorders>
              <w:top w:val="nil"/>
              <w:left w:val="single" w:sz="4" w:space="0" w:color="auto"/>
              <w:bottom w:val="single" w:sz="4" w:space="0" w:color="auto"/>
              <w:right w:val="single" w:sz="4" w:space="0" w:color="auto"/>
            </w:tcBorders>
            <w:shd w:val="clear" w:color="auto" w:fill="auto"/>
            <w:vAlign w:val="center"/>
          </w:tcPr>
          <w:p w14:paraId="552B41AE" w14:textId="77777777" w:rsidR="00384229" w:rsidRDefault="00384229" w:rsidP="00F177A4">
            <w:pPr>
              <w:widowControl/>
              <w:jc w:val="center"/>
              <w:rPr>
                <w:sz w:val="24"/>
              </w:rPr>
            </w:pPr>
            <w:r>
              <w:rPr>
                <w:rFonts w:hint="eastAsia"/>
                <w:sz w:val="24"/>
              </w:rPr>
              <w:t>立式功率自行车</w:t>
            </w:r>
          </w:p>
        </w:tc>
        <w:tc>
          <w:tcPr>
            <w:tcW w:w="439" w:type="pct"/>
            <w:tcBorders>
              <w:top w:val="nil"/>
              <w:left w:val="nil"/>
              <w:bottom w:val="single" w:sz="4" w:space="0" w:color="auto"/>
              <w:right w:val="single" w:sz="4" w:space="0" w:color="auto"/>
            </w:tcBorders>
            <w:shd w:val="clear" w:color="auto" w:fill="auto"/>
            <w:vAlign w:val="center"/>
          </w:tcPr>
          <w:p w14:paraId="77839031"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0D3F9BCB" w14:textId="77777777" w:rsidR="00384229" w:rsidRDefault="00384229" w:rsidP="00F177A4">
            <w:pPr>
              <w:widowControl/>
              <w:jc w:val="center"/>
              <w:rPr>
                <w:sz w:val="24"/>
              </w:rPr>
            </w:pPr>
            <w:r>
              <w:rPr>
                <w:rFonts w:hint="eastAsia"/>
                <w:sz w:val="24"/>
              </w:rPr>
              <w:t>8</w:t>
            </w:r>
          </w:p>
        </w:tc>
        <w:tc>
          <w:tcPr>
            <w:tcW w:w="787" w:type="pct"/>
            <w:tcBorders>
              <w:top w:val="nil"/>
              <w:left w:val="nil"/>
              <w:bottom w:val="single" w:sz="4" w:space="0" w:color="auto"/>
              <w:right w:val="single" w:sz="4" w:space="0" w:color="auto"/>
            </w:tcBorders>
            <w:shd w:val="clear" w:color="auto" w:fill="auto"/>
            <w:vAlign w:val="center"/>
          </w:tcPr>
          <w:p w14:paraId="5C48751D" w14:textId="77777777" w:rsidR="00384229" w:rsidRDefault="00384229" w:rsidP="00F177A4">
            <w:pPr>
              <w:widowControl/>
              <w:jc w:val="center"/>
              <w:rPr>
                <w:sz w:val="24"/>
              </w:rPr>
            </w:pPr>
            <w:r>
              <w:rPr>
                <w:rFonts w:hint="eastAsia"/>
                <w:sz w:val="24"/>
              </w:rPr>
              <w:t>8</w:t>
            </w:r>
          </w:p>
        </w:tc>
        <w:tc>
          <w:tcPr>
            <w:tcW w:w="618" w:type="pct"/>
            <w:vMerge/>
            <w:tcBorders>
              <w:left w:val="nil"/>
              <w:right w:val="single" w:sz="4" w:space="0" w:color="auto"/>
            </w:tcBorders>
            <w:vAlign w:val="center"/>
          </w:tcPr>
          <w:p w14:paraId="62C1C67B" w14:textId="77777777" w:rsidR="00384229" w:rsidRDefault="00384229" w:rsidP="00F177A4">
            <w:pPr>
              <w:widowControl/>
              <w:jc w:val="center"/>
              <w:rPr>
                <w:sz w:val="24"/>
              </w:rPr>
            </w:pPr>
          </w:p>
        </w:tc>
        <w:tc>
          <w:tcPr>
            <w:tcW w:w="611" w:type="pct"/>
            <w:vMerge/>
            <w:tcBorders>
              <w:left w:val="nil"/>
              <w:bottom w:val="single" w:sz="4" w:space="0" w:color="auto"/>
              <w:right w:val="single" w:sz="4" w:space="0" w:color="auto"/>
            </w:tcBorders>
            <w:vAlign w:val="center"/>
          </w:tcPr>
          <w:p w14:paraId="3EE83A92"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p>
        </w:tc>
      </w:tr>
      <w:tr w:rsidR="00384229" w14:paraId="1AFDCDCC" w14:textId="77777777" w:rsidTr="00F177A4">
        <w:trPr>
          <w:trHeight w:val="402"/>
        </w:trPr>
        <w:tc>
          <w:tcPr>
            <w:tcW w:w="434" w:type="pct"/>
            <w:vMerge w:val="restart"/>
            <w:tcBorders>
              <w:top w:val="nil"/>
              <w:left w:val="single" w:sz="4" w:space="0" w:color="auto"/>
              <w:bottom w:val="single" w:sz="4" w:space="0" w:color="auto"/>
              <w:right w:val="single" w:sz="4" w:space="0" w:color="auto"/>
            </w:tcBorders>
            <w:shd w:val="clear" w:color="auto" w:fill="auto"/>
            <w:noWrap/>
            <w:vAlign w:val="center"/>
          </w:tcPr>
          <w:p w14:paraId="393CA02E" w14:textId="77777777" w:rsidR="00384229" w:rsidRDefault="00384229" w:rsidP="00F177A4">
            <w:pPr>
              <w:widowControl/>
              <w:jc w:val="center"/>
              <w:rPr>
                <w:sz w:val="24"/>
              </w:rPr>
            </w:pPr>
            <w:r>
              <w:rPr>
                <w:rFonts w:hint="eastAsia"/>
                <w:sz w:val="24"/>
              </w:rPr>
              <w:t>5</w:t>
            </w:r>
          </w:p>
        </w:tc>
        <w:tc>
          <w:tcPr>
            <w:tcW w:w="444" w:type="pct"/>
            <w:tcBorders>
              <w:top w:val="nil"/>
              <w:left w:val="nil"/>
              <w:bottom w:val="single" w:sz="4" w:space="0" w:color="auto"/>
              <w:right w:val="single" w:sz="4" w:space="0" w:color="auto"/>
            </w:tcBorders>
            <w:shd w:val="clear" w:color="auto" w:fill="auto"/>
            <w:vAlign w:val="center"/>
          </w:tcPr>
          <w:p w14:paraId="65D9E73D" w14:textId="77777777" w:rsidR="00384229" w:rsidRDefault="00384229" w:rsidP="00F177A4">
            <w:pPr>
              <w:widowControl/>
              <w:jc w:val="center"/>
              <w:rPr>
                <w:sz w:val="24"/>
              </w:rPr>
            </w:pPr>
            <w:r>
              <w:rPr>
                <w:rFonts w:hint="eastAsia"/>
                <w:sz w:val="24"/>
              </w:rPr>
              <w:t>11</w:t>
            </w:r>
          </w:p>
        </w:tc>
        <w:tc>
          <w:tcPr>
            <w:tcW w:w="878" w:type="pct"/>
            <w:tcBorders>
              <w:top w:val="nil"/>
              <w:left w:val="single" w:sz="4" w:space="0" w:color="auto"/>
              <w:bottom w:val="single" w:sz="4" w:space="0" w:color="auto"/>
              <w:right w:val="single" w:sz="4" w:space="0" w:color="auto"/>
            </w:tcBorders>
            <w:shd w:val="clear" w:color="auto" w:fill="auto"/>
            <w:vAlign w:val="center"/>
          </w:tcPr>
          <w:p w14:paraId="738909E4" w14:textId="77777777" w:rsidR="00384229" w:rsidRDefault="00384229" w:rsidP="00F177A4">
            <w:pPr>
              <w:widowControl/>
              <w:jc w:val="center"/>
              <w:rPr>
                <w:sz w:val="24"/>
              </w:rPr>
            </w:pPr>
            <w:r>
              <w:rPr>
                <w:rFonts w:hint="eastAsia"/>
                <w:sz w:val="24"/>
              </w:rPr>
              <w:t>口腔消毒锅</w:t>
            </w:r>
          </w:p>
        </w:tc>
        <w:tc>
          <w:tcPr>
            <w:tcW w:w="439" w:type="pct"/>
            <w:tcBorders>
              <w:top w:val="nil"/>
              <w:left w:val="nil"/>
              <w:bottom w:val="single" w:sz="4" w:space="0" w:color="auto"/>
              <w:right w:val="single" w:sz="4" w:space="0" w:color="auto"/>
            </w:tcBorders>
            <w:shd w:val="clear" w:color="auto" w:fill="auto"/>
            <w:vAlign w:val="center"/>
          </w:tcPr>
          <w:p w14:paraId="6B4D5DE5"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121813F4" w14:textId="77777777" w:rsidR="00384229" w:rsidRDefault="00384229" w:rsidP="00F177A4">
            <w:pPr>
              <w:widowControl/>
              <w:jc w:val="center"/>
              <w:rPr>
                <w:sz w:val="24"/>
              </w:rPr>
            </w:pPr>
            <w:r>
              <w:rPr>
                <w:rFonts w:hint="eastAsia"/>
                <w:sz w:val="24"/>
              </w:rPr>
              <w:t>7</w:t>
            </w:r>
          </w:p>
        </w:tc>
        <w:tc>
          <w:tcPr>
            <w:tcW w:w="787" w:type="pct"/>
            <w:tcBorders>
              <w:top w:val="nil"/>
              <w:left w:val="nil"/>
              <w:bottom w:val="single" w:sz="4" w:space="0" w:color="auto"/>
              <w:right w:val="single" w:sz="4" w:space="0" w:color="auto"/>
            </w:tcBorders>
            <w:shd w:val="clear" w:color="auto" w:fill="auto"/>
            <w:vAlign w:val="center"/>
          </w:tcPr>
          <w:p w14:paraId="40C2318F" w14:textId="77777777" w:rsidR="00384229" w:rsidRDefault="00384229" w:rsidP="00F177A4">
            <w:pPr>
              <w:widowControl/>
              <w:jc w:val="center"/>
              <w:rPr>
                <w:sz w:val="24"/>
              </w:rPr>
            </w:pPr>
            <w:r>
              <w:rPr>
                <w:rFonts w:hint="eastAsia"/>
                <w:sz w:val="24"/>
              </w:rPr>
              <w:t>7</w:t>
            </w:r>
          </w:p>
        </w:tc>
        <w:tc>
          <w:tcPr>
            <w:tcW w:w="618" w:type="pct"/>
            <w:vMerge/>
            <w:tcBorders>
              <w:left w:val="nil"/>
              <w:right w:val="single" w:sz="4" w:space="0" w:color="auto"/>
            </w:tcBorders>
            <w:vAlign w:val="center"/>
          </w:tcPr>
          <w:p w14:paraId="74F42472" w14:textId="77777777" w:rsidR="00384229" w:rsidRDefault="00384229" w:rsidP="00F177A4">
            <w:pPr>
              <w:widowControl/>
              <w:jc w:val="center"/>
              <w:rPr>
                <w:sz w:val="24"/>
              </w:rPr>
            </w:pPr>
          </w:p>
        </w:tc>
        <w:tc>
          <w:tcPr>
            <w:tcW w:w="611" w:type="pct"/>
            <w:vMerge w:val="restart"/>
            <w:tcBorders>
              <w:top w:val="nil"/>
              <w:left w:val="nil"/>
              <w:right w:val="single" w:sz="4" w:space="0" w:color="auto"/>
            </w:tcBorders>
            <w:vAlign w:val="center"/>
          </w:tcPr>
          <w:p w14:paraId="55272006"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r>
              <w:rPr>
                <w:rFonts w:asciiTheme="minorEastAsia" w:eastAsiaTheme="minorEastAsia" w:hAnsiTheme="minorEastAsia" w:cstheme="minorEastAsia" w:hint="eastAsia"/>
                <w:color w:val="000000"/>
                <w:kern w:val="0"/>
                <w:sz w:val="24"/>
                <w:lang w:val="zh-TW" w:eastAsia="zh-TW"/>
              </w:rPr>
              <w:t>具体内容详见</w:t>
            </w:r>
          </w:p>
          <w:p w14:paraId="590474B3"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r>
              <w:rPr>
                <w:rFonts w:asciiTheme="minorEastAsia" w:eastAsiaTheme="minorEastAsia" w:hAnsiTheme="minorEastAsia" w:cstheme="minorEastAsia" w:hint="eastAsia"/>
                <w:color w:val="000000"/>
                <w:kern w:val="0"/>
                <w:sz w:val="24"/>
                <w:lang w:val="zh-TW" w:eastAsia="zh-TW"/>
              </w:rPr>
              <w:t>《货物需求一览表及技术规格》</w:t>
            </w:r>
          </w:p>
        </w:tc>
      </w:tr>
      <w:tr w:rsidR="00384229" w14:paraId="16940E62" w14:textId="77777777" w:rsidTr="00F177A4">
        <w:trPr>
          <w:trHeight w:val="402"/>
        </w:trPr>
        <w:tc>
          <w:tcPr>
            <w:tcW w:w="434" w:type="pct"/>
            <w:vMerge/>
            <w:tcBorders>
              <w:top w:val="nil"/>
              <w:left w:val="single" w:sz="4" w:space="0" w:color="auto"/>
              <w:bottom w:val="single" w:sz="4" w:space="0" w:color="auto"/>
              <w:right w:val="single" w:sz="4" w:space="0" w:color="auto"/>
            </w:tcBorders>
            <w:vAlign w:val="center"/>
          </w:tcPr>
          <w:p w14:paraId="15CCCBA0"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6CAC7BA9" w14:textId="77777777" w:rsidR="00384229" w:rsidRDefault="00384229" w:rsidP="00F177A4">
            <w:pPr>
              <w:widowControl/>
              <w:jc w:val="center"/>
              <w:rPr>
                <w:sz w:val="24"/>
              </w:rPr>
            </w:pPr>
            <w:r>
              <w:rPr>
                <w:rFonts w:hint="eastAsia"/>
                <w:sz w:val="24"/>
              </w:rPr>
              <w:t>12</w:t>
            </w:r>
          </w:p>
        </w:tc>
        <w:tc>
          <w:tcPr>
            <w:tcW w:w="878" w:type="pct"/>
            <w:tcBorders>
              <w:top w:val="nil"/>
              <w:left w:val="single" w:sz="4" w:space="0" w:color="auto"/>
              <w:bottom w:val="single" w:sz="4" w:space="0" w:color="auto"/>
              <w:right w:val="single" w:sz="4" w:space="0" w:color="auto"/>
            </w:tcBorders>
            <w:shd w:val="clear" w:color="auto" w:fill="auto"/>
            <w:vAlign w:val="center"/>
          </w:tcPr>
          <w:p w14:paraId="3010E7A0" w14:textId="77777777" w:rsidR="00384229" w:rsidRDefault="00384229" w:rsidP="00F177A4">
            <w:pPr>
              <w:widowControl/>
              <w:jc w:val="center"/>
              <w:rPr>
                <w:sz w:val="24"/>
              </w:rPr>
            </w:pPr>
            <w:r>
              <w:rPr>
                <w:rFonts w:hint="eastAsia"/>
                <w:sz w:val="24"/>
              </w:rPr>
              <w:t>水机</w:t>
            </w:r>
          </w:p>
        </w:tc>
        <w:tc>
          <w:tcPr>
            <w:tcW w:w="439" w:type="pct"/>
            <w:tcBorders>
              <w:top w:val="nil"/>
              <w:left w:val="nil"/>
              <w:bottom w:val="single" w:sz="4" w:space="0" w:color="auto"/>
              <w:right w:val="single" w:sz="4" w:space="0" w:color="auto"/>
            </w:tcBorders>
            <w:shd w:val="clear" w:color="auto" w:fill="auto"/>
            <w:vAlign w:val="center"/>
          </w:tcPr>
          <w:p w14:paraId="1392A7E4"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7C3F833B" w14:textId="77777777" w:rsidR="00384229" w:rsidRDefault="00384229" w:rsidP="00F177A4">
            <w:pPr>
              <w:widowControl/>
              <w:jc w:val="center"/>
              <w:rPr>
                <w:sz w:val="24"/>
              </w:rPr>
            </w:pPr>
            <w:r>
              <w:rPr>
                <w:rFonts w:hint="eastAsia"/>
                <w:sz w:val="24"/>
              </w:rPr>
              <w:t>4</w:t>
            </w:r>
          </w:p>
        </w:tc>
        <w:tc>
          <w:tcPr>
            <w:tcW w:w="787" w:type="pct"/>
            <w:tcBorders>
              <w:top w:val="nil"/>
              <w:left w:val="nil"/>
              <w:bottom w:val="single" w:sz="4" w:space="0" w:color="auto"/>
              <w:right w:val="single" w:sz="4" w:space="0" w:color="auto"/>
            </w:tcBorders>
            <w:shd w:val="clear" w:color="auto" w:fill="auto"/>
            <w:vAlign w:val="center"/>
          </w:tcPr>
          <w:p w14:paraId="2B9A717C" w14:textId="77777777" w:rsidR="00384229" w:rsidRDefault="00384229" w:rsidP="00F177A4">
            <w:pPr>
              <w:widowControl/>
              <w:jc w:val="center"/>
              <w:rPr>
                <w:sz w:val="24"/>
              </w:rPr>
            </w:pPr>
            <w:r>
              <w:rPr>
                <w:rFonts w:hint="eastAsia"/>
                <w:sz w:val="24"/>
              </w:rPr>
              <w:t>4</w:t>
            </w:r>
          </w:p>
        </w:tc>
        <w:tc>
          <w:tcPr>
            <w:tcW w:w="618" w:type="pct"/>
            <w:vMerge/>
            <w:tcBorders>
              <w:left w:val="nil"/>
              <w:right w:val="single" w:sz="4" w:space="0" w:color="auto"/>
            </w:tcBorders>
            <w:vAlign w:val="center"/>
          </w:tcPr>
          <w:p w14:paraId="5F00700C" w14:textId="77777777" w:rsidR="00384229" w:rsidRDefault="00384229" w:rsidP="00F177A4">
            <w:pPr>
              <w:widowControl/>
              <w:jc w:val="center"/>
              <w:rPr>
                <w:sz w:val="24"/>
              </w:rPr>
            </w:pPr>
          </w:p>
        </w:tc>
        <w:tc>
          <w:tcPr>
            <w:tcW w:w="611" w:type="pct"/>
            <w:vMerge/>
            <w:tcBorders>
              <w:left w:val="nil"/>
              <w:right w:val="single" w:sz="4" w:space="0" w:color="auto"/>
            </w:tcBorders>
            <w:vAlign w:val="center"/>
          </w:tcPr>
          <w:p w14:paraId="2ED75992"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p>
        </w:tc>
      </w:tr>
      <w:tr w:rsidR="00384229" w14:paraId="79B83AE0" w14:textId="77777777" w:rsidTr="00F177A4">
        <w:trPr>
          <w:trHeight w:val="402"/>
        </w:trPr>
        <w:tc>
          <w:tcPr>
            <w:tcW w:w="434" w:type="pct"/>
            <w:vMerge/>
            <w:tcBorders>
              <w:top w:val="nil"/>
              <w:left w:val="single" w:sz="4" w:space="0" w:color="auto"/>
              <w:bottom w:val="single" w:sz="4" w:space="0" w:color="auto"/>
              <w:right w:val="single" w:sz="4" w:space="0" w:color="auto"/>
            </w:tcBorders>
            <w:vAlign w:val="center"/>
          </w:tcPr>
          <w:p w14:paraId="48F87EFF"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002CDBBA" w14:textId="77777777" w:rsidR="00384229" w:rsidRDefault="00384229" w:rsidP="00F177A4">
            <w:pPr>
              <w:widowControl/>
              <w:jc w:val="center"/>
              <w:rPr>
                <w:sz w:val="24"/>
              </w:rPr>
            </w:pPr>
            <w:r>
              <w:rPr>
                <w:rFonts w:hint="eastAsia"/>
                <w:sz w:val="24"/>
              </w:rPr>
              <w:t>13</w:t>
            </w:r>
          </w:p>
        </w:tc>
        <w:tc>
          <w:tcPr>
            <w:tcW w:w="878" w:type="pct"/>
            <w:tcBorders>
              <w:top w:val="nil"/>
              <w:left w:val="single" w:sz="4" w:space="0" w:color="auto"/>
              <w:bottom w:val="single" w:sz="4" w:space="0" w:color="auto"/>
              <w:right w:val="single" w:sz="4" w:space="0" w:color="auto"/>
            </w:tcBorders>
            <w:shd w:val="clear" w:color="auto" w:fill="auto"/>
            <w:vAlign w:val="center"/>
          </w:tcPr>
          <w:p w14:paraId="53F60EF0" w14:textId="77777777" w:rsidR="00384229" w:rsidRDefault="00384229" w:rsidP="00F177A4">
            <w:pPr>
              <w:widowControl/>
              <w:jc w:val="center"/>
              <w:rPr>
                <w:sz w:val="24"/>
              </w:rPr>
            </w:pPr>
            <w:r>
              <w:rPr>
                <w:rFonts w:hint="eastAsia"/>
                <w:sz w:val="24"/>
              </w:rPr>
              <w:t>尿工作站</w:t>
            </w:r>
          </w:p>
        </w:tc>
        <w:tc>
          <w:tcPr>
            <w:tcW w:w="439" w:type="pct"/>
            <w:tcBorders>
              <w:top w:val="nil"/>
              <w:left w:val="nil"/>
              <w:bottom w:val="single" w:sz="4" w:space="0" w:color="auto"/>
              <w:right w:val="single" w:sz="4" w:space="0" w:color="auto"/>
            </w:tcBorders>
            <w:shd w:val="clear" w:color="auto" w:fill="auto"/>
            <w:vAlign w:val="center"/>
          </w:tcPr>
          <w:p w14:paraId="21A7F903"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4408B890" w14:textId="77777777" w:rsidR="00384229" w:rsidRDefault="00384229" w:rsidP="00F177A4">
            <w:pPr>
              <w:widowControl/>
              <w:jc w:val="center"/>
              <w:rPr>
                <w:sz w:val="24"/>
              </w:rPr>
            </w:pPr>
            <w:r>
              <w:rPr>
                <w:rFonts w:hint="eastAsia"/>
                <w:sz w:val="24"/>
              </w:rPr>
              <w:t>12</w:t>
            </w:r>
          </w:p>
        </w:tc>
        <w:tc>
          <w:tcPr>
            <w:tcW w:w="787" w:type="pct"/>
            <w:tcBorders>
              <w:top w:val="nil"/>
              <w:left w:val="nil"/>
              <w:bottom w:val="single" w:sz="4" w:space="0" w:color="auto"/>
              <w:right w:val="single" w:sz="4" w:space="0" w:color="auto"/>
            </w:tcBorders>
            <w:shd w:val="clear" w:color="auto" w:fill="auto"/>
            <w:vAlign w:val="center"/>
          </w:tcPr>
          <w:p w14:paraId="1D9D494D" w14:textId="77777777" w:rsidR="00384229" w:rsidRDefault="00384229" w:rsidP="00F177A4">
            <w:pPr>
              <w:widowControl/>
              <w:jc w:val="center"/>
              <w:rPr>
                <w:sz w:val="24"/>
              </w:rPr>
            </w:pPr>
            <w:r>
              <w:rPr>
                <w:rFonts w:hint="eastAsia"/>
                <w:sz w:val="24"/>
              </w:rPr>
              <w:t>12</w:t>
            </w:r>
          </w:p>
        </w:tc>
        <w:tc>
          <w:tcPr>
            <w:tcW w:w="618" w:type="pct"/>
            <w:vMerge/>
            <w:tcBorders>
              <w:left w:val="nil"/>
              <w:right w:val="single" w:sz="4" w:space="0" w:color="auto"/>
            </w:tcBorders>
            <w:vAlign w:val="center"/>
          </w:tcPr>
          <w:p w14:paraId="3611D269" w14:textId="77777777" w:rsidR="00384229" w:rsidRDefault="00384229" w:rsidP="00F177A4">
            <w:pPr>
              <w:widowControl/>
              <w:jc w:val="center"/>
              <w:rPr>
                <w:sz w:val="24"/>
              </w:rPr>
            </w:pPr>
          </w:p>
        </w:tc>
        <w:tc>
          <w:tcPr>
            <w:tcW w:w="611" w:type="pct"/>
            <w:vMerge/>
            <w:tcBorders>
              <w:left w:val="nil"/>
              <w:right w:val="single" w:sz="4" w:space="0" w:color="auto"/>
            </w:tcBorders>
            <w:vAlign w:val="center"/>
          </w:tcPr>
          <w:p w14:paraId="64C1CBE7"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p>
        </w:tc>
      </w:tr>
      <w:tr w:rsidR="00384229" w14:paraId="1AB2DC7A" w14:textId="77777777" w:rsidTr="00F177A4">
        <w:trPr>
          <w:trHeight w:val="402"/>
        </w:trPr>
        <w:tc>
          <w:tcPr>
            <w:tcW w:w="434" w:type="pct"/>
            <w:vMerge/>
            <w:tcBorders>
              <w:top w:val="nil"/>
              <w:left w:val="single" w:sz="4" w:space="0" w:color="auto"/>
              <w:bottom w:val="single" w:sz="4" w:space="0" w:color="auto"/>
              <w:right w:val="single" w:sz="4" w:space="0" w:color="auto"/>
            </w:tcBorders>
            <w:vAlign w:val="center"/>
          </w:tcPr>
          <w:p w14:paraId="2BB79B09"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3DC38542" w14:textId="77777777" w:rsidR="00384229" w:rsidRDefault="00384229" w:rsidP="00F177A4">
            <w:pPr>
              <w:widowControl/>
              <w:jc w:val="center"/>
              <w:rPr>
                <w:sz w:val="24"/>
              </w:rPr>
            </w:pPr>
            <w:r>
              <w:rPr>
                <w:rFonts w:hint="eastAsia"/>
                <w:sz w:val="24"/>
              </w:rPr>
              <w:t>14</w:t>
            </w:r>
          </w:p>
        </w:tc>
        <w:tc>
          <w:tcPr>
            <w:tcW w:w="878" w:type="pct"/>
            <w:tcBorders>
              <w:top w:val="nil"/>
              <w:left w:val="single" w:sz="4" w:space="0" w:color="auto"/>
              <w:bottom w:val="single" w:sz="4" w:space="0" w:color="auto"/>
              <w:right w:val="single" w:sz="4" w:space="0" w:color="auto"/>
            </w:tcBorders>
            <w:shd w:val="clear" w:color="auto" w:fill="auto"/>
            <w:vAlign w:val="center"/>
          </w:tcPr>
          <w:p w14:paraId="10DBF86A" w14:textId="77777777" w:rsidR="00384229" w:rsidRDefault="00384229" w:rsidP="00F177A4">
            <w:pPr>
              <w:widowControl/>
              <w:jc w:val="center"/>
              <w:rPr>
                <w:sz w:val="24"/>
              </w:rPr>
            </w:pPr>
            <w:r>
              <w:rPr>
                <w:rFonts w:hint="eastAsia"/>
                <w:sz w:val="24"/>
              </w:rPr>
              <w:t>生物刺激反馈仪</w:t>
            </w:r>
          </w:p>
        </w:tc>
        <w:tc>
          <w:tcPr>
            <w:tcW w:w="439" w:type="pct"/>
            <w:tcBorders>
              <w:top w:val="nil"/>
              <w:left w:val="nil"/>
              <w:bottom w:val="single" w:sz="4" w:space="0" w:color="auto"/>
              <w:right w:val="single" w:sz="4" w:space="0" w:color="auto"/>
            </w:tcBorders>
            <w:shd w:val="clear" w:color="auto" w:fill="auto"/>
            <w:vAlign w:val="center"/>
          </w:tcPr>
          <w:p w14:paraId="61D5C044"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603DCEA9" w14:textId="77777777" w:rsidR="00384229" w:rsidRDefault="00384229" w:rsidP="00F177A4">
            <w:pPr>
              <w:widowControl/>
              <w:jc w:val="center"/>
              <w:rPr>
                <w:sz w:val="24"/>
              </w:rPr>
            </w:pPr>
            <w:r>
              <w:rPr>
                <w:rFonts w:hint="eastAsia"/>
                <w:sz w:val="24"/>
              </w:rPr>
              <w:t>29.68</w:t>
            </w:r>
          </w:p>
        </w:tc>
        <w:tc>
          <w:tcPr>
            <w:tcW w:w="787" w:type="pct"/>
            <w:tcBorders>
              <w:top w:val="nil"/>
              <w:left w:val="nil"/>
              <w:bottom w:val="single" w:sz="4" w:space="0" w:color="auto"/>
              <w:right w:val="single" w:sz="4" w:space="0" w:color="auto"/>
            </w:tcBorders>
            <w:shd w:val="clear" w:color="auto" w:fill="auto"/>
            <w:vAlign w:val="center"/>
          </w:tcPr>
          <w:p w14:paraId="3E2E210E" w14:textId="77777777" w:rsidR="00384229" w:rsidRDefault="00384229" w:rsidP="00F177A4">
            <w:pPr>
              <w:widowControl/>
              <w:jc w:val="center"/>
              <w:rPr>
                <w:sz w:val="24"/>
              </w:rPr>
            </w:pPr>
            <w:r>
              <w:rPr>
                <w:rFonts w:hint="eastAsia"/>
                <w:sz w:val="24"/>
              </w:rPr>
              <w:t>29.68</w:t>
            </w:r>
          </w:p>
        </w:tc>
        <w:tc>
          <w:tcPr>
            <w:tcW w:w="618" w:type="pct"/>
            <w:vMerge/>
            <w:tcBorders>
              <w:left w:val="nil"/>
              <w:right w:val="single" w:sz="4" w:space="0" w:color="auto"/>
            </w:tcBorders>
            <w:vAlign w:val="center"/>
          </w:tcPr>
          <w:p w14:paraId="0AB6F300" w14:textId="77777777" w:rsidR="00384229" w:rsidRDefault="00384229" w:rsidP="00F177A4">
            <w:pPr>
              <w:widowControl/>
              <w:jc w:val="center"/>
              <w:rPr>
                <w:sz w:val="24"/>
              </w:rPr>
            </w:pPr>
          </w:p>
        </w:tc>
        <w:tc>
          <w:tcPr>
            <w:tcW w:w="611" w:type="pct"/>
            <w:vMerge/>
            <w:tcBorders>
              <w:left w:val="nil"/>
              <w:bottom w:val="single" w:sz="4" w:space="0" w:color="auto"/>
              <w:right w:val="single" w:sz="4" w:space="0" w:color="auto"/>
            </w:tcBorders>
            <w:vAlign w:val="center"/>
          </w:tcPr>
          <w:p w14:paraId="27950378"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p>
        </w:tc>
      </w:tr>
      <w:tr w:rsidR="00384229" w14:paraId="546F18DE" w14:textId="77777777" w:rsidTr="00F177A4">
        <w:trPr>
          <w:trHeight w:val="402"/>
        </w:trPr>
        <w:tc>
          <w:tcPr>
            <w:tcW w:w="434" w:type="pct"/>
            <w:vMerge w:val="restart"/>
            <w:tcBorders>
              <w:top w:val="nil"/>
              <w:left w:val="single" w:sz="4" w:space="0" w:color="auto"/>
              <w:bottom w:val="single" w:sz="4" w:space="0" w:color="auto"/>
              <w:right w:val="single" w:sz="4" w:space="0" w:color="auto"/>
            </w:tcBorders>
            <w:shd w:val="clear" w:color="auto" w:fill="auto"/>
            <w:noWrap/>
            <w:vAlign w:val="center"/>
          </w:tcPr>
          <w:p w14:paraId="5AC0EB8B" w14:textId="77777777" w:rsidR="00384229" w:rsidRDefault="00384229" w:rsidP="00F177A4">
            <w:pPr>
              <w:widowControl/>
              <w:jc w:val="center"/>
              <w:rPr>
                <w:sz w:val="24"/>
              </w:rPr>
            </w:pPr>
            <w:r>
              <w:rPr>
                <w:rFonts w:hint="eastAsia"/>
                <w:sz w:val="24"/>
              </w:rPr>
              <w:t>6</w:t>
            </w:r>
          </w:p>
        </w:tc>
        <w:tc>
          <w:tcPr>
            <w:tcW w:w="444" w:type="pct"/>
            <w:tcBorders>
              <w:top w:val="nil"/>
              <w:left w:val="nil"/>
              <w:bottom w:val="single" w:sz="4" w:space="0" w:color="auto"/>
              <w:right w:val="single" w:sz="4" w:space="0" w:color="auto"/>
            </w:tcBorders>
            <w:shd w:val="clear" w:color="auto" w:fill="auto"/>
            <w:vAlign w:val="center"/>
          </w:tcPr>
          <w:p w14:paraId="36190851" w14:textId="77777777" w:rsidR="00384229" w:rsidRDefault="00384229" w:rsidP="00F177A4">
            <w:pPr>
              <w:widowControl/>
              <w:jc w:val="center"/>
              <w:rPr>
                <w:sz w:val="24"/>
              </w:rPr>
            </w:pPr>
            <w:r>
              <w:rPr>
                <w:rFonts w:hint="eastAsia"/>
                <w:sz w:val="24"/>
              </w:rPr>
              <w:t>15</w:t>
            </w:r>
          </w:p>
        </w:tc>
        <w:tc>
          <w:tcPr>
            <w:tcW w:w="878" w:type="pct"/>
            <w:tcBorders>
              <w:top w:val="nil"/>
              <w:left w:val="single" w:sz="4" w:space="0" w:color="auto"/>
              <w:bottom w:val="single" w:sz="4" w:space="0" w:color="auto"/>
              <w:right w:val="single" w:sz="4" w:space="0" w:color="auto"/>
            </w:tcBorders>
            <w:shd w:val="clear" w:color="auto" w:fill="auto"/>
            <w:vAlign w:val="center"/>
          </w:tcPr>
          <w:p w14:paraId="7960D693" w14:textId="77777777" w:rsidR="00384229" w:rsidRDefault="00384229" w:rsidP="00F177A4">
            <w:pPr>
              <w:widowControl/>
              <w:jc w:val="center"/>
              <w:rPr>
                <w:sz w:val="24"/>
              </w:rPr>
            </w:pPr>
            <w:r>
              <w:rPr>
                <w:rFonts w:hint="eastAsia"/>
                <w:sz w:val="24"/>
              </w:rPr>
              <w:t>胰岛素泵</w:t>
            </w:r>
          </w:p>
        </w:tc>
        <w:tc>
          <w:tcPr>
            <w:tcW w:w="439" w:type="pct"/>
            <w:tcBorders>
              <w:top w:val="nil"/>
              <w:left w:val="nil"/>
              <w:bottom w:val="single" w:sz="4" w:space="0" w:color="auto"/>
              <w:right w:val="single" w:sz="4" w:space="0" w:color="auto"/>
            </w:tcBorders>
            <w:shd w:val="clear" w:color="auto" w:fill="auto"/>
            <w:vAlign w:val="center"/>
          </w:tcPr>
          <w:p w14:paraId="1314CCBA" w14:textId="77777777" w:rsidR="00384229" w:rsidRDefault="00384229" w:rsidP="00F177A4">
            <w:pPr>
              <w:widowControl/>
              <w:jc w:val="center"/>
              <w:rPr>
                <w:sz w:val="24"/>
              </w:rPr>
            </w:pPr>
            <w:r>
              <w:rPr>
                <w:rFonts w:hint="eastAsia"/>
                <w:sz w:val="24"/>
              </w:rPr>
              <w:t>2</w:t>
            </w:r>
          </w:p>
        </w:tc>
        <w:tc>
          <w:tcPr>
            <w:tcW w:w="789" w:type="pct"/>
            <w:tcBorders>
              <w:top w:val="nil"/>
              <w:left w:val="nil"/>
              <w:bottom w:val="single" w:sz="4" w:space="0" w:color="auto"/>
              <w:right w:val="single" w:sz="4" w:space="0" w:color="auto"/>
            </w:tcBorders>
            <w:shd w:val="clear" w:color="auto" w:fill="auto"/>
            <w:vAlign w:val="center"/>
          </w:tcPr>
          <w:p w14:paraId="1FFEB0D9" w14:textId="77777777" w:rsidR="00384229" w:rsidRDefault="00384229" w:rsidP="00F177A4">
            <w:pPr>
              <w:widowControl/>
              <w:jc w:val="center"/>
              <w:rPr>
                <w:sz w:val="24"/>
              </w:rPr>
            </w:pPr>
            <w:r>
              <w:rPr>
                <w:rFonts w:hint="eastAsia"/>
                <w:sz w:val="24"/>
              </w:rPr>
              <w:t>2.5</w:t>
            </w:r>
          </w:p>
        </w:tc>
        <w:tc>
          <w:tcPr>
            <w:tcW w:w="787" w:type="pct"/>
            <w:tcBorders>
              <w:top w:val="nil"/>
              <w:left w:val="nil"/>
              <w:bottom w:val="single" w:sz="4" w:space="0" w:color="auto"/>
              <w:right w:val="single" w:sz="4" w:space="0" w:color="auto"/>
            </w:tcBorders>
            <w:shd w:val="clear" w:color="auto" w:fill="auto"/>
            <w:vAlign w:val="center"/>
          </w:tcPr>
          <w:p w14:paraId="08D32DEE" w14:textId="77777777" w:rsidR="00384229" w:rsidRDefault="00384229" w:rsidP="00F177A4">
            <w:pPr>
              <w:widowControl/>
              <w:jc w:val="center"/>
              <w:rPr>
                <w:sz w:val="24"/>
              </w:rPr>
            </w:pPr>
            <w:r>
              <w:rPr>
                <w:rFonts w:hint="eastAsia"/>
                <w:sz w:val="24"/>
              </w:rPr>
              <w:t>5</w:t>
            </w:r>
          </w:p>
        </w:tc>
        <w:tc>
          <w:tcPr>
            <w:tcW w:w="618" w:type="pct"/>
            <w:vMerge/>
            <w:tcBorders>
              <w:left w:val="nil"/>
              <w:right w:val="single" w:sz="4" w:space="0" w:color="auto"/>
            </w:tcBorders>
            <w:vAlign w:val="center"/>
          </w:tcPr>
          <w:p w14:paraId="2895C6AC" w14:textId="77777777" w:rsidR="00384229" w:rsidRDefault="00384229" w:rsidP="00F177A4">
            <w:pPr>
              <w:widowControl/>
              <w:jc w:val="center"/>
              <w:rPr>
                <w:sz w:val="24"/>
              </w:rPr>
            </w:pPr>
          </w:p>
        </w:tc>
        <w:tc>
          <w:tcPr>
            <w:tcW w:w="611" w:type="pct"/>
            <w:vMerge w:val="restart"/>
            <w:tcBorders>
              <w:top w:val="nil"/>
              <w:left w:val="nil"/>
              <w:right w:val="single" w:sz="4" w:space="0" w:color="auto"/>
            </w:tcBorders>
            <w:vAlign w:val="center"/>
          </w:tcPr>
          <w:p w14:paraId="14F38BB4"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r>
              <w:rPr>
                <w:rFonts w:asciiTheme="minorEastAsia" w:eastAsiaTheme="minorEastAsia" w:hAnsiTheme="minorEastAsia" w:cstheme="minorEastAsia" w:hint="eastAsia"/>
                <w:color w:val="000000"/>
                <w:kern w:val="0"/>
                <w:sz w:val="24"/>
                <w:lang w:val="zh-TW" w:eastAsia="zh-TW"/>
              </w:rPr>
              <w:t>具体内容详见</w:t>
            </w:r>
          </w:p>
          <w:p w14:paraId="5E433C59" w14:textId="77777777" w:rsidR="00384229" w:rsidRDefault="00384229" w:rsidP="00F177A4">
            <w:pPr>
              <w:widowControl/>
              <w:jc w:val="center"/>
              <w:rPr>
                <w:rFonts w:asciiTheme="minorEastAsia" w:eastAsiaTheme="minorEastAsia" w:hAnsiTheme="minorEastAsia" w:cstheme="minorEastAsia" w:hint="eastAsia"/>
                <w:color w:val="000000"/>
                <w:kern w:val="0"/>
                <w:sz w:val="24"/>
                <w:lang w:val="zh-TW" w:eastAsia="zh-TW"/>
              </w:rPr>
            </w:pPr>
            <w:r>
              <w:rPr>
                <w:rFonts w:asciiTheme="minorEastAsia" w:eastAsiaTheme="minorEastAsia" w:hAnsiTheme="minorEastAsia" w:cstheme="minorEastAsia" w:hint="eastAsia"/>
                <w:color w:val="000000"/>
                <w:kern w:val="0"/>
                <w:sz w:val="24"/>
                <w:lang w:val="zh-TW" w:eastAsia="zh-TW"/>
              </w:rPr>
              <w:lastRenderedPageBreak/>
              <w:t>《货物需求一览表及技术规格》</w:t>
            </w:r>
          </w:p>
        </w:tc>
      </w:tr>
      <w:tr w:rsidR="00384229" w14:paraId="36C48065" w14:textId="77777777" w:rsidTr="00F177A4">
        <w:trPr>
          <w:trHeight w:val="402"/>
        </w:trPr>
        <w:tc>
          <w:tcPr>
            <w:tcW w:w="434" w:type="pct"/>
            <w:vMerge/>
            <w:tcBorders>
              <w:top w:val="nil"/>
              <w:left w:val="single" w:sz="4" w:space="0" w:color="auto"/>
              <w:bottom w:val="single" w:sz="4" w:space="0" w:color="auto"/>
              <w:right w:val="single" w:sz="4" w:space="0" w:color="auto"/>
            </w:tcBorders>
            <w:vAlign w:val="center"/>
          </w:tcPr>
          <w:p w14:paraId="4519E420"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0D51738C" w14:textId="77777777" w:rsidR="00384229" w:rsidRDefault="00384229" w:rsidP="00F177A4">
            <w:pPr>
              <w:widowControl/>
              <w:jc w:val="center"/>
              <w:rPr>
                <w:sz w:val="24"/>
              </w:rPr>
            </w:pPr>
            <w:r>
              <w:rPr>
                <w:rFonts w:hint="eastAsia"/>
                <w:sz w:val="24"/>
              </w:rPr>
              <w:t>16</w:t>
            </w:r>
          </w:p>
        </w:tc>
        <w:tc>
          <w:tcPr>
            <w:tcW w:w="878" w:type="pct"/>
            <w:tcBorders>
              <w:top w:val="nil"/>
              <w:left w:val="single" w:sz="4" w:space="0" w:color="auto"/>
              <w:bottom w:val="single" w:sz="4" w:space="0" w:color="auto"/>
              <w:right w:val="single" w:sz="4" w:space="0" w:color="auto"/>
            </w:tcBorders>
            <w:shd w:val="clear" w:color="auto" w:fill="auto"/>
            <w:vAlign w:val="center"/>
          </w:tcPr>
          <w:p w14:paraId="08CA861F" w14:textId="77777777" w:rsidR="00384229" w:rsidRDefault="00384229" w:rsidP="00F177A4">
            <w:pPr>
              <w:widowControl/>
              <w:jc w:val="center"/>
              <w:rPr>
                <w:sz w:val="24"/>
              </w:rPr>
            </w:pPr>
            <w:r>
              <w:rPr>
                <w:rFonts w:hint="eastAsia"/>
                <w:sz w:val="24"/>
              </w:rPr>
              <w:t>氩气刀</w:t>
            </w:r>
          </w:p>
        </w:tc>
        <w:tc>
          <w:tcPr>
            <w:tcW w:w="439" w:type="pct"/>
            <w:tcBorders>
              <w:top w:val="nil"/>
              <w:left w:val="nil"/>
              <w:bottom w:val="single" w:sz="4" w:space="0" w:color="auto"/>
              <w:right w:val="single" w:sz="4" w:space="0" w:color="auto"/>
            </w:tcBorders>
            <w:shd w:val="clear" w:color="auto" w:fill="auto"/>
            <w:vAlign w:val="center"/>
          </w:tcPr>
          <w:p w14:paraId="5C8818F2"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6C31D2E7" w14:textId="77777777" w:rsidR="00384229" w:rsidRDefault="00384229" w:rsidP="00F177A4">
            <w:pPr>
              <w:widowControl/>
              <w:jc w:val="center"/>
              <w:rPr>
                <w:sz w:val="24"/>
              </w:rPr>
            </w:pPr>
            <w:r>
              <w:rPr>
                <w:rFonts w:hint="eastAsia"/>
                <w:sz w:val="24"/>
              </w:rPr>
              <w:t>35</w:t>
            </w:r>
          </w:p>
        </w:tc>
        <w:tc>
          <w:tcPr>
            <w:tcW w:w="787" w:type="pct"/>
            <w:tcBorders>
              <w:top w:val="nil"/>
              <w:left w:val="nil"/>
              <w:bottom w:val="single" w:sz="4" w:space="0" w:color="auto"/>
              <w:right w:val="single" w:sz="4" w:space="0" w:color="auto"/>
            </w:tcBorders>
            <w:shd w:val="clear" w:color="auto" w:fill="auto"/>
            <w:vAlign w:val="center"/>
          </w:tcPr>
          <w:p w14:paraId="4E74E3B3" w14:textId="77777777" w:rsidR="00384229" w:rsidRDefault="00384229" w:rsidP="00F177A4">
            <w:pPr>
              <w:widowControl/>
              <w:jc w:val="center"/>
              <w:rPr>
                <w:sz w:val="24"/>
              </w:rPr>
            </w:pPr>
            <w:r>
              <w:rPr>
                <w:rFonts w:hint="eastAsia"/>
                <w:sz w:val="24"/>
              </w:rPr>
              <w:t>35</w:t>
            </w:r>
          </w:p>
        </w:tc>
        <w:tc>
          <w:tcPr>
            <w:tcW w:w="618" w:type="pct"/>
            <w:vMerge/>
            <w:tcBorders>
              <w:left w:val="nil"/>
              <w:right w:val="single" w:sz="4" w:space="0" w:color="auto"/>
            </w:tcBorders>
            <w:vAlign w:val="center"/>
          </w:tcPr>
          <w:p w14:paraId="75502690" w14:textId="77777777" w:rsidR="00384229" w:rsidRDefault="00384229" w:rsidP="00F177A4">
            <w:pPr>
              <w:widowControl/>
              <w:jc w:val="center"/>
              <w:rPr>
                <w:sz w:val="24"/>
              </w:rPr>
            </w:pPr>
          </w:p>
        </w:tc>
        <w:tc>
          <w:tcPr>
            <w:tcW w:w="611" w:type="pct"/>
            <w:vMerge/>
            <w:tcBorders>
              <w:left w:val="nil"/>
              <w:right w:val="single" w:sz="4" w:space="0" w:color="auto"/>
            </w:tcBorders>
            <w:vAlign w:val="center"/>
          </w:tcPr>
          <w:p w14:paraId="1EE448AB" w14:textId="77777777" w:rsidR="00384229" w:rsidRDefault="00384229" w:rsidP="00F177A4">
            <w:pPr>
              <w:widowControl/>
              <w:jc w:val="center"/>
              <w:rPr>
                <w:sz w:val="24"/>
              </w:rPr>
            </w:pPr>
          </w:p>
        </w:tc>
      </w:tr>
      <w:tr w:rsidR="00384229" w14:paraId="1FB7A4D0" w14:textId="77777777" w:rsidTr="00F177A4">
        <w:trPr>
          <w:trHeight w:val="402"/>
        </w:trPr>
        <w:tc>
          <w:tcPr>
            <w:tcW w:w="434" w:type="pct"/>
            <w:vMerge/>
            <w:tcBorders>
              <w:top w:val="nil"/>
              <w:left w:val="single" w:sz="4" w:space="0" w:color="auto"/>
              <w:bottom w:val="single" w:sz="4" w:space="0" w:color="auto"/>
              <w:right w:val="single" w:sz="4" w:space="0" w:color="auto"/>
            </w:tcBorders>
            <w:vAlign w:val="center"/>
          </w:tcPr>
          <w:p w14:paraId="2B7E65FB"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2B1B0602" w14:textId="77777777" w:rsidR="00384229" w:rsidRDefault="00384229" w:rsidP="00F177A4">
            <w:pPr>
              <w:widowControl/>
              <w:jc w:val="center"/>
              <w:rPr>
                <w:sz w:val="24"/>
              </w:rPr>
            </w:pPr>
            <w:r>
              <w:rPr>
                <w:rFonts w:hint="eastAsia"/>
                <w:sz w:val="24"/>
              </w:rPr>
              <w:t>17</w:t>
            </w:r>
          </w:p>
        </w:tc>
        <w:tc>
          <w:tcPr>
            <w:tcW w:w="878" w:type="pct"/>
            <w:tcBorders>
              <w:top w:val="nil"/>
              <w:left w:val="single" w:sz="4" w:space="0" w:color="auto"/>
              <w:bottom w:val="single" w:sz="4" w:space="0" w:color="auto"/>
              <w:right w:val="single" w:sz="4" w:space="0" w:color="auto"/>
            </w:tcBorders>
            <w:shd w:val="clear" w:color="auto" w:fill="auto"/>
            <w:vAlign w:val="center"/>
          </w:tcPr>
          <w:p w14:paraId="46C23A91" w14:textId="77777777" w:rsidR="00384229" w:rsidRDefault="00384229" w:rsidP="00F177A4">
            <w:pPr>
              <w:widowControl/>
              <w:jc w:val="center"/>
              <w:rPr>
                <w:sz w:val="24"/>
              </w:rPr>
            </w:pPr>
            <w:r>
              <w:rPr>
                <w:rFonts w:hint="eastAsia"/>
                <w:sz w:val="24"/>
              </w:rPr>
              <w:t>推拿治疗床</w:t>
            </w:r>
          </w:p>
        </w:tc>
        <w:tc>
          <w:tcPr>
            <w:tcW w:w="439" w:type="pct"/>
            <w:tcBorders>
              <w:top w:val="nil"/>
              <w:left w:val="nil"/>
              <w:bottom w:val="single" w:sz="4" w:space="0" w:color="auto"/>
              <w:right w:val="single" w:sz="4" w:space="0" w:color="auto"/>
            </w:tcBorders>
            <w:shd w:val="clear" w:color="auto" w:fill="auto"/>
            <w:vAlign w:val="center"/>
          </w:tcPr>
          <w:p w14:paraId="244D9D3A" w14:textId="77777777" w:rsidR="00384229" w:rsidRDefault="00384229" w:rsidP="00F177A4">
            <w:pPr>
              <w:widowControl/>
              <w:jc w:val="center"/>
              <w:rPr>
                <w:sz w:val="24"/>
              </w:rPr>
            </w:pPr>
            <w:r>
              <w:rPr>
                <w:rFonts w:hint="eastAsia"/>
                <w:sz w:val="24"/>
              </w:rPr>
              <w:t>4</w:t>
            </w:r>
          </w:p>
        </w:tc>
        <w:tc>
          <w:tcPr>
            <w:tcW w:w="789" w:type="pct"/>
            <w:tcBorders>
              <w:top w:val="nil"/>
              <w:left w:val="nil"/>
              <w:bottom w:val="single" w:sz="4" w:space="0" w:color="auto"/>
              <w:right w:val="single" w:sz="4" w:space="0" w:color="auto"/>
            </w:tcBorders>
            <w:shd w:val="clear" w:color="auto" w:fill="auto"/>
            <w:vAlign w:val="center"/>
          </w:tcPr>
          <w:p w14:paraId="509577A9" w14:textId="77777777" w:rsidR="00384229" w:rsidRDefault="00384229" w:rsidP="00F177A4">
            <w:pPr>
              <w:widowControl/>
              <w:jc w:val="center"/>
              <w:rPr>
                <w:sz w:val="24"/>
              </w:rPr>
            </w:pPr>
            <w:r>
              <w:rPr>
                <w:rFonts w:hint="eastAsia"/>
                <w:sz w:val="24"/>
              </w:rPr>
              <w:t>0.3</w:t>
            </w:r>
          </w:p>
        </w:tc>
        <w:tc>
          <w:tcPr>
            <w:tcW w:w="787" w:type="pct"/>
            <w:tcBorders>
              <w:top w:val="nil"/>
              <w:left w:val="nil"/>
              <w:bottom w:val="single" w:sz="4" w:space="0" w:color="auto"/>
              <w:right w:val="single" w:sz="4" w:space="0" w:color="auto"/>
            </w:tcBorders>
            <w:shd w:val="clear" w:color="auto" w:fill="auto"/>
            <w:vAlign w:val="center"/>
          </w:tcPr>
          <w:p w14:paraId="111C7413" w14:textId="77777777" w:rsidR="00384229" w:rsidRDefault="00384229" w:rsidP="00F177A4">
            <w:pPr>
              <w:widowControl/>
              <w:jc w:val="center"/>
              <w:rPr>
                <w:sz w:val="24"/>
              </w:rPr>
            </w:pPr>
            <w:r>
              <w:rPr>
                <w:rFonts w:hint="eastAsia"/>
                <w:sz w:val="24"/>
              </w:rPr>
              <w:t>1.2</w:t>
            </w:r>
          </w:p>
        </w:tc>
        <w:tc>
          <w:tcPr>
            <w:tcW w:w="618" w:type="pct"/>
            <w:vMerge/>
            <w:tcBorders>
              <w:left w:val="nil"/>
              <w:right w:val="single" w:sz="4" w:space="0" w:color="auto"/>
            </w:tcBorders>
            <w:vAlign w:val="center"/>
          </w:tcPr>
          <w:p w14:paraId="0B9DC30A" w14:textId="77777777" w:rsidR="00384229" w:rsidRDefault="00384229" w:rsidP="00F177A4">
            <w:pPr>
              <w:widowControl/>
              <w:jc w:val="center"/>
              <w:rPr>
                <w:sz w:val="24"/>
              </w:rPr>
            </w:pPr>
          </w:p>
        </w:tc>
        <w:tc>
          <w:tcPr>
            <w:tcW w:w="611" w:type="pct"/>
            <w:vMerge/>
            <w:tcBorders>
              <w:left w:val="nil"/>
              <w:right w:val="single" w:sz="4" w:space="0" w:color="auto"/>
            </w:tcBorders>
            <w:vAlign w:val="center"/>
          </w:tcPr>
          <w:p w14:paraId="3E500AB5" w14:textId="77777777" w:rsidR="00384229" w:rsidRDefault="00384229" w:rsidP="00F177A4">
            <w:pPr>
              <w:widowControl/>
              <w:jc w:val="center"/>
              <w:rPr>
                <w:sz w:val="24"/>
              </w:rPr>
            </w:pPr>
          </w:p>
        </w:tc>
      </w:tr>
      <w:tr w:rsidR="00384229" w14:paraId="234ACC5F" w14:textId="77777777" w:rsidTr="00F177A4">
        <w:trPr>
          <w:trHeight w:val="402"/>
        </w:trPr>
        <w:tc>
          <w:tcPr>
            <w:tcW w:w="434" w:type="pct"/>
            <w:vMerge/>
            <w:tcBorders>
              <w:top w:val="nil"/>
              <w:left w:val="single" w:sz="4" w:space="0" w:color="auto"/>
              <w:bottom w:val="single" w:sz="4" w:space="0" w:color="auto"/>
              <w:right w:val="single" w:sz="4" w:space="0" w:color="auto"/>
            </w:tcBorders>
            <w:vAlign w:val="center"/>
          </w:tcPr>
          <w:p w14:paraId="633A77FB"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5519CFC5" w14:textId="77777777" w:rsidR="00384229" w:rsidRDefault="00384229" w:rsidP="00F177A4">
            <w:pPr>
              <w:widowControl/>
              <w:jc w:val="center"/>
              <w:rPr>
                <w:sz w:val="24"/>
              </w:rPr>
            </w:pPr>
            <w:r>
              <w:rPr>
                <w:rFonts w:hint="eastAsia"/>
                <w:sz w:val="24"/>
              </w:rPr>
              <w:t>18</w:t>
            </w:r>
          </w:p>
        </w:tc>
        <w:tc>
          <w:tcPr>
            <w:tcW w:w="878" w:type="pct"/>
            <w:tcBorders>
              <w:top w:val="nil"/>
              <w:left w:val="single" w:sz="4" w:space="0" w:color="auto"/>
              <w:bottom w:val="single" w:sz="4" w:space="0" w:color="auto"/>
              <w:right w:val="single" w:sz="4" w:space="0" w:color="auto"/>
            </w:tcBorders>
            <w:shd w:val="clear" w:color="auto" w:fill="auto"/>
            <w:vAlign w:val="center"/>
          </w:tcPr>
          <w:p w14:paraId="5A448E82" w14:textId="77777777" w:rsidR="00384229" w:rsidRDefault="00384229" w:rsidP="00F177A4">
            <w:pPr>
              <w:widowControl/>
              <w:jc w:val="center"/>
              <w:rPr>
                <w:sz w:val="24"/>
              </w:rPr>
            </w:pPr>
            <w:r>
              <w:rPr>
                <w:rFonts w:hint="eastAsia"/>
                <w:sz w:val="24"/>
              </w:rPr>
              <w:t>红光治疗仪</w:t>
            </w:r>
          </w:p>
        </w:tc>
        <w:tc>
          <w:tcPr>
            <w:tcW w:w="439" w:type="pct"/>
            <w:tcBorders>
              <w:top w:val="nil"/>
              <w:left w:val="nil"/>
              <w:bottom w:val="single" w:sz="4" w:space="0" w:color="auto"/>
              <w:right w:val="single" w:sz="4" w:space="0" w:color="auto"/>
            </w:tcBorders>
            <w:shd w:val="clear" w:color="auto" w:fill="auto"/>
            <w:vAlign w:val="center"/>
          </w:tcPr>
          <w:p w14:paraId="131BF82E"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330CC637" w14:textId="77777777" w:rsidR="00384229" w:rsidRDefault="00384229" w:rsidP="00F177A4">
            <w:pPr>
              <w:widowControl/>
              <w:jc w:val="center"/>
              <w:rPr>
                <w:sz w:val="24"/>
              </w:rPr>
            </w:pPr>
            <w:r>
              <w:rPr>
                <w:rFonts w:hint="eastAsia"/>
                <w:sz w:val="24"/>
              </w:rPr>
              <w:t>4.9</w:t>
            </w:r>
          </w:p>
        </w:tc>
        <w:tc>
          <w:tcPr>
            <w:tcW w:w="787" w:type="pct"/>
            <w:tcBorders>
              <w:top w:val="nil"/>
              <w:left w:val="nil"/>
              <w:bottom w:val="single" w:sz="4" w:space="0" w:color="auto"/>
              <w:right w:val="single" w:sz="4" w:space="0" w:color="auto"/>
            </w:tcBorders>
            <w:shd w:val="clear" w:color="auto" w:fill="auto"/>
            <w:vAlign w:val="center"/>
          </w:tcPr>
          <w:p w14:paraId="0C1D0D17" w14:textId="77777777" w:rsidR="00384229" w:rsidRDefault="00384229" w:rsidP="00F177A4">
            <w:pPr>
              <w:widowControl/>
              <w:jc w:val="center"/>
              <w:rPr>
                <w:sz w:val="24"/>
              </w:rPr>
            </w:pPr>
            <w:r>
              <w:rPr>
                <w:rFonts w:hint="eastAsia"/>
                <w:sz w:val="24"/>
              </w:rPr>
              <w:t>4.9</w:t>
            </w:r>
          </w:p>
        </w:tc>
        <w:tc>
          <w:tcPr>
            <w:tcW w:w="618" w:type="pct"/>
            <w:vMerge/>
            <w:tcBorders>
              <w:left w:val="nil"/>
              <w:right w:val="single" w:sz="4" w:space="0" w:color="auto"/>
            </w:tcBorders>
            <w:vAlign w:val="center"/>
          </w:tcPr>
          <w:p w14:paraId="518BEE6A" w14:textId="77777777" w:rsidR="00384229" w:rsidRDefault="00384229" w:rsidP="00F177A4">
            <w:pPr>
              <w:widowControl/>
              <w:jc w:val="center"/>
              <w:rPr>
                <w:sz w:val="24"/>
              </w:rPr>
            </w:pPr>
          </w:p>
        </w:tc>
        <w:tc>
          <w:tcPr>
            <w:tcW w:w="611" w:type="pct"/>
            <w:vMerge/>
            <w:tcBorders>
              <w:left w:val="nil"/>
              <w:right w:val="single" w:sz="4" w:space="0" w:color="auto"/>
            </w:tcBorders>
            <w:vAlign w:val="center"/>
          </w:tcPr>
          <w:p w14:paraId="00464828" w14:textId="77777777" w:rsidR="00384229" w:rsidRDefault="00384229" w:rsidP="00F177A4">
            <w:pPr>
              <w:widowControl/>
              <w:jc w:val="center"/>
              <w:rPr>
                <w:sz w:val="24"/>
              </w:rPr>
            </w:pPr>
          </w:p>
        </w:tc>
      </w:tr>
      <w:tr w:rsidR="00384229" w14:paraId="041D71F0" w14:textId="77777777" w:rsidTr="00F177A4">
        <w:trPr>
          <w:trHeight w:val="402"/>
        </w:trPr>
        <w:tc>
          <w:tcPr>
            <w:tcW w:w="434" w:type="pct"/>
            <w:vMerge/>
            <w:tcBorders>
              <w:top w:val="nil"/>
              <w:left w:val="single" w:sz="4" w:space="0" w:color="auto"/>
              <w:bottom w:val="single" w:sz="4" w:space="0" w:color="auto"/>
              <w:right w:val="single" w:sz="4" w:space="0" w:color="auto"/>
            </w:tcBorders>
            <w:vAlign w:val="center"/>
          </w:tcPr>
          <w:p w14:paraId="078F27F1"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19FBF8BB" w14:textId="77777777" w:rsidR="00384229" w:rsidRDefault="00384229" w:rsidP="00F177A4">
            <w:pPr>
              <w:widowControl/>
              <w:jc w:val="center"/>
              <w:rPr>
                <w:sz w:val="24"/>
              </w:rPr>
            </w:pPr>
            <w:r>
              <w:rPr>
                <w:rFonts w:hint="eastAsia"/>
                <w:sz w:val="24"/>
              </w:rPr>
              <w:t>19</w:t>
            </w:r>
          </w:p>
        </w:tc>
        <w:tc>
          <w:tcPr>
            <w:tcW w:w="878" w:type="pct"/>
            <w:tcBorders>
              <w:top w:val="nil"/>
              <w:left w:val="single" w:sz="4" w:space="0" w:color="auto"/>
              <w:bottom w:val="single" w:sz="4" w:space="0" w:color="auto"/>
              <w:right w:val="single" w:sz="4" w:space="0" w:color="auto"/>
            </w:tcBorders>
            <w:shd w:val="clear" w:color="auto" w:fill="auto"/>
            <w:vAlign w:val="center"/>
          </w:tcPr>
          <w:p w14:paraId="7281EFE7" w14:textId="77777777" w:rsidR="00384229" w:rsidRDefault="00384229" w:rsidP="00F177A4">
            <w:pPr>
              <w:widowControl/>
              <w:jc w:val="center"/>
              <w:rPr>
                <w:sz w:val="24"/>
              </w:rPr>
            </w:pPr>
            <w:r>
              <w:rPr>
                <w:rFonts w:hint="eastAsia"/>
                <w:sz w:val="24"/>
              </w:rPr>
              <w:t>直流药物导入仪</w:t>
            </w:r>
          </w:p>
        </w:tc>
        <w:tc>
          <w:tcPr>
            <w:tcW w:w="439" w:type="pct"/>
            <w:tcBorders>
              <w:top w:val="nil"/>
              <w:left w:val="nil"/>
              <w:bottom w:val="single" w:sz="4" w:space="0" w:color="auto"/>
              <w:right w:val="single" w:sz="4" w:space="0" w:color="auto"/>
            </w:tcBorders>
            <w:shd w:val="clear" w:color="auto" w:fill="auto"/>
            <w:vAlign w:val="center"/>
          </w:tcPr>
          <w:p w14:paraId="7DDD662D"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31A5D6E4" w14:textId="77777777" w:rsidR="00384229" w:rsidRDefault="00384229" w:rsidP="00F177A4">
            <w:pPr>
              <w:widowControl/>
              <w:jc w:val="center"/>
              <w:rPr>
                <w:sz w:val="24"/>
              </w:rPr>
            </w:pPr>
            <w:r>
              <w:rPr>
                <w:rFonts w:hint="eastAsia"/>
                <w:sz w:val="24"/>
              </w:rPr>
              <w:t>1.5</w:t>
            </w:r>
          </w:p>
        </w:tc>
        <w:tc>
          <w:tcPr>
            <w:tcW w:w="787" w:type="pct"/>
            <w:tcBorders>
              <w:top w:val="nil"/>
              <w:left w:val="nil"/>
              <w:bottom w:val="single" w:sz="4" w:space="0" w:color="auto"/>
              <w:right w:val="single" w:sz="4" w:space="0" w:color="auto"/>
            </w:tcBorders>
            <w:shd w:val="clear" w:color="auto" w:fill="auto"/>
            <w:vAlign w:val="center"/>
          </w:tcPr>
          <w:p w14:paraId="4231BD1F" w14:textId="77777777" w:rsidR="00384229" w:rsidRDefault="00384229" w:rsidP="00F177A4">
            <w:pPr>
              <w:widowControl/>
              <w:jc w:val="center"/>
              <w:rPr>
                <w:sz w:val="24"/>
              </w:rPr>
            </w:pPr>
            <w:r>
              <w:rPr>
                <w:rFonts w:hint="eastAsia"/>
                <w:sz w:val="24"/>
              </w:rPr>
              <w:t>1.5</w:t>
            </w:r>
          </w:p>
        </w:tc>
        <w:tc>
          <w:tcPr>
            <w:tcW w:w="618" w:type="pct"/>
            <w:vMerge/>
            <w:tcBorders>
              <w:left w:val="nil"/>
              <w:right w:val="single" w:sz="4" w:space="0" w:color="auto"/>
            </w:tcBorders>
            <w:vAlign w:val="center"/>
          </w:tcPr>
          <w:p w14:paraId="0931355E" w14:textId="77777777" w:rsidR="00384229" w:rsidRDefault="00384229" w:rsidP="00F177A4">
            <w:pPr>
              <w:widowControl/>
              <w:jc w:val="center"/>
              <w:rPr>
                <w:sz w:val="24"/>
              </w:rPr>
            </w:pPr>
          </w:p>
        </w:tc>
        <w:tc>
          <w:tcPr>
            <w:tcW w:w="611" w:type="pct"/>
            <w:vMerge/>
            <w:tcBorders>
              <w:left w:val="nil"/>
              <w:right w:val="single" w:sz="4" w:space="0" w:color="auto"/>
            </w:tcBorders>
            <w:vAlign w:val="center"/>
          </w:tcPr>
          <w:p w14:paraId="3FD9083A" w14:textId="77777777" w:rsidR="00384229" w:rsidRDefault="00384229" w:rsidP="00F177A4">
            <w:pPr>
              <w:widowControl/>
              <w:jc w:val="center"/>
              <w:rPr>
                <w:sz w:val="24"/>
              </w:rPr>
            </w:pPr>
          </w:p>
        </w:tc>
      </w:tr>
      <w:tr w:rsidR="00384229" w14:paraId="22B9A92C" w14:textId="77777777" w:rsidTr="00F177A4">
        <w:trPr>
          <w:trHeight w:val="402"/>
        </w:trPr>
        <w:tc>
          <w:tcPr>
            <w:tcW w:w="434" w:type="pct"/>
            <w:vMerge/>
            <w:tcBorders>
              <w:top w:val="nil"/>
              <w:left w:val="single" w:sz="4" w:space="0" w:color="auto"/>
              <w:bottom w:val="single" w:sz="4" w:space="0" w:color="auto"/>
              <w:right w:val="single" w:sz="4" w:space="0" w:color="auto"/>
            </w:tcBorders>
            <w:vAlign w:val="center"/>
          </w:tcPr>
          <w:p w14:paraId="78A8C7FF"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7E0D6A3C" w14:textId="77777777" w:rsidR="00384229" w:rsidRDefault="00384229" w:rsidP="00F177A4">
            <w:pPr>
              <w:widowControl/>
              <w:jc w:val="center"/>
              <w:rPr>
                <w:sz w:val="24"/>
              </w:rPr>
            </w:pPr>
            <w:r>
              <w:rPr>
                <w:rFonts w:hint="eastAsia"/>
                <w:sz w:val="24"/>
              </w:rPr>
              <w:t>20</w:t>
            </w:r>
          </w:p>
        </w:tc>
        <w:tc>
          <w:tcPr>
            <w:tcW w:w="878" w:type="pct"/>
            <w:tcBorders>
              <w:top w:val="nil"/>
              <w:left w:val="single" w:sz="4" w:space="0" w:color="auto"/>
              <w:bottom w:val="single" w:sz="4" w:space="0" w:color="auto"/>
              <w:right w:val="single" w:sz="4" w:space="0" w:color="auto"/>
            </w:tcBorders>
            <w:shd w:val="clear" w:color="auto" w:fill="auto"/>
            <w:vAlign w:val="center"/>
          </w:tcPr>
          <w:p w14:paraId="63B16F83" w14:textId="77777777" w:rsidR="00384229" w:rsidRDefault="00384229" w:rsidP="00F177A4">
            <w:pPr>
              <w:widowControl/>
              <w:jc w:val="center"/>
              <w:rPr>
                <w:sz w:val="24"/>
              </w:rPr>
            </w:pPr>
            <w:r>
              <w:rPr>
                <w:rFonts w:hint="eastAsia"/>
                <w:sz w:val="24"/>
              </w:rPr>
              <w:t>LOTCA</w:t>
            </w:r>
            <w:r>
              <w:rPr>
                <w:rFonts w:hint="eastAsia"/>
                <w:sz w:val="24"/>
              </w:rPr>
              <w:t>工具箱</w:t>
            </w:r>
          </w:p>
        </w:tc>
        <w:tc>
          <w:tcPr>
            <w:tcW w:w="439" w:type="pct"/>
            <w:tcBorders>
              <w:top w:val="nil"/>
              <w:left w:val="nil"/>
              <w:bottom w:val="single" w:sz="4" w:space="0" w:color="auto"/>
              <w:right w:val="single" w:sz="4" w:space="0" w:color="auto"/>
            </w:tcBorders>
            <w:shd w:val="clear" w:color="auto" w:fill="auto"/>
            <w:vAlign w:val="center"/>
          </w:tcPr>
          <w:p w14:paraId="290FEE33"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6331ECCC" w14:textId="77777777" w:rsidR="00384229" w:rsidRDefault="00384229" w:rsidP="00F177A4">
            <w:pPr>
              <w:widowControl/>
              <w:jc w:val="center"/>
              <w:rPr>
                <w:sz w:val="24"/>
              </w:rPr>
            </w:pPr>
            <w:r>
              <w:rPr>
                <w:rFonts w:hint="eastAsia"/>
                <w:sz w:val="24"/>
              </w:rPr>
              <w:t>1</w:t>
            </w:r>
          </w:p>
        </w:tc>
        <w:tc>
          <w:tcPr>
            <w:tcW w:w="787" w:type="pct"/>
            <w:tcBorders>
              <w:top w:val="nil"/>
              <w:left w:val="nil"/>
              <w:bottom w:val="single" w:sz="4" w:space="0" w:color="auto"/>
              <w:right w:val="single" w:sz="4" w:space="0" w:color="auto"/>
            </w:tcBorders>
            <w:shd w:val="clear" w:color="auto" w:fill="auto"/>
            <w:vAlign w:val="center"/>
          </w:tcPr>
          <w:p w14:paraId="0D5638E3" w14:textId="77777777" w:rsidR="00384229" w:rsidRDefault="00384229" w:rsidP="00F177A4">
            <w:pPr>
              <w:widowControl/>
              <w:jc w:val="center"/>
              <w:rPr>
                <w:sz w:val="24"/>
              </w:rPr>
            </w:pPr>
            <w:r>
              <w:rPr>
                <w:rFonts w:hint="eastAsia"/>
                <w:sz w:val="24"/>
              </w:rPr>
              <w:t>1</w:t>
            </w:r>
          </w:p>
        </w:tc>
        <w:tc>
          <w:tcPr>
            <w:tcW w:w="618" w:type="pct"/>
            <w:vMerge/>
            <w:tcBorders>
              <w:left w:val="nil"/>
              <w:right w:val="single" w:sz="4" w:space="0" w:color="auto"/>
            </w:tcBorders>
            <w:vAlign w:val="center"/>
          </w:tcPr>
          <w:p w14:paraId="3FD109B9" w14:textId="77777777" w:rsidR="00384229" w:rsidRDefault="00384229" w:rsidP="00F177A4">
            <w:pPr>
              <w:widowControl/>
              <w:jc w:val="center"/>
              <w:rPr>
                <w:sz w:val="24"/>
              </w:rPr>
            </w:pPr>
          </w:p>
        </w:tc>
        <w:tc>
          <w:tcPr>
            <w:tcW w:w="611" w:type="pct"/>
            <w:vMerge/>
            <w:tcBorders>
              <w:left w:val="nil"/>
              <w:right w:val="single" w:sz="4" w:space="0" w:color="auto"/>
            </w:tcBorders>
            <w:vAlign w:val="center"/>
          </w:tcPr>
          <w:p w14:paraId="516ECCF5" w14:textId="77777777" w:rsidR="00384229" w:rsidRDefault="00384229" w:rsidP="00F177A4">
            <w:pPr>
              <w:widowControl/>
              <w:jc w:val="center"/>
              <w:rPr>
                <w:sz w:val="24"/>
              </w:rPr>
            </w:pPr>
          </w:p>
        </w:tc>
      </w:tr>
      <w:tr w:rsidR="00384229" w14:paraId="2B9DD6DA" w14:textId="77777777" w:rsidTr="00F177A4">
        <w:trPr>
          <w:trHeight w:val="402"/>
        </w:trPr>
        <w:tc>
          <w:tcPr>
            <w:tcW w:w="434" w:type="pct"/>
            <w:vMerge/>
            <w:tcBorders>
              <w:top w:val="nil"/>
              <w:left w:val="single" w:sz="4" w:space="0" w:color="auto"/>
              <w:bottom w:val="single" w:sz="4" w:space="0" w:color="auto"/>
              <w:right w:val="single" w:sz="4" w:space="0" w:color="auto"/>
            </w:tcBorders>
            <w:vAlign w:val="center"/>
          </w:tcPr>
          <w:p w14:paraId="479BD27A" w14:textId="77777777" w:rsidR="00384229" w:rsidRDefault="00384229" w:rsidP="00F177A4">
            <w:pPr>
              <w:widowControl/>
              <w:jc w:val="center"/>
              <w:rPr>
                <w:sz w:val="24"/>
              </w:rPr>
            </w:pPr>
          </w:p>
        </w:tc>
        <w:tc>
          <w:tcPr>
            <w:tcW w:w="444" w:type="pct"/>
            <w:tcBorders>
              <w:top w:val="nil"/>
              <w:left w:val="nil"/>
              <w:bottom w:val="single" w:sz="4" w:space="0" w:color="auto"/>
              <w:right w:val="single" w:sz="4" w:space="0" w:color="auto"/>
            </w:tcBorders>
            <w:shd w:val="clear" w:color="auto" w:fill="auto"/>
            <w:vAlign w:val="center"/>
          </w:tcPr>
          <w:p w14:paraId="3FE675D3" w14:textId="77777777" w:rsidR="00384229" w:rsidRDefault="00384229" w:rsidP="00F177A4">
            <w:pPr>
              <w:widowControl/>
              <w:jc w:val="center"/>
              <w:rPr>
                <w:sz w:val="24"/>
              </w:rPr>
            </w:pPr>
            <w:r>
              <w:rPr>
                <w:rFonts w:hint="eastAsia"/>
                <w:sz w:val="24"/>
              </w:rPr>
              <w:t>21</w:t>
            </w:r>
          </w:p>
        </w:tc>
        <w:tc>
          <w:tcPr>
            <w:tcW w:w="878" w:type="pct"/>
            <w:tcBorders>
              <w:top w:val="nil"/>
              <w:left w:val="single" w:sz="4" w:space="0" w:color="auto"/>
              <w:bottom w:val="single" w:sz="4" w:space="0" w:color="auto"/>
              <w:right w:val="single" w:sz="4" w:space="0" w:color="auto"/>
            </w:tcBorders>
            <w:shd w:val="clear" w:color="auto" w:fill="auto"/>
            <w:vAlign w:val="center"/>
          </w:tcPr>
          <w:p w14:paraId="074301E3" w14:textId="77777777" w:rsidR="00384229" w:rsidRDefault="00384229" w:rsidP="00F177A4">
            <w:pPr>
              <w:widowControl/>
              <w:jc w:val="center"/>
              <w:rPr>
                <w:sz w:val="24"/>
              </w:rPr>
            </w:pPr>
            <w:r>
              <w:rPr>
                <w:rFonts w:hint="eastAsia"/>
                <w:sz w:val="24"/>
              </w:rPr>
              <w:t>中药熏蒸机</w:t>
            </w:r>
          </w:p>
        </w:tc>
        <w:tc>
          <w:tcPr>
            <w:tcW w:w="439" w:type="pct"/>
            <w:tcBorders>
              <w:top w:val="nil"/>
              <w:left w:val="nil"/>
              <w:bottom w:val="single" w:sz="4" w:space="0" w:color="auto"/>
              <w:right w:val="single" w:sz="4" w:space="0" w:color="auto"/>
            </w:tcBorders>
            <w:shd w:val="clear" w:color="auto" w:fill="auto"/>
            <w:vAlign w:val="center"/>
          </w:tcPr>
          <w:p w14:paraId="30AC19F6" w14:textId="77777777" w:rsidR="00384229" w:rsidRDefault="00384229" w:rsidP="00F177A4">
            <w:pPr>
              <w:widowControl/>
              <w:jc w:val="center"/>
              <w:rPr>
                <w:sz w:val="24"/>
              </w:rPr>
            </w:pPr>
            <w:r>
              <w:rPr>
                <w:rFonts w:hint="eastAsia"/>
                <w:sz w:val="24"/>
              </w:rPr>
              <w:t>1</w:t>
            </w:r>
          </w:p>
        </w:tc>
        <w:tc>
          <w:tcPr>
            <w:tcW w:w="789" w:type="pct"/>
            <w:tcBorders>
              <w:top w:val="nil"/>
              <w:left w:val="nil"/>
              <w:bottom w:val="single" w:sz="4" w:space="0" w:color="auto"/>
              <w:right w:val="single" w:sz="4" w:space="0" w:color="auto"/>
            </w:tcBorders>
            <w:shd w:val="clear" w:color="auto" w:fill="auto"/>
            <w:vAlign w:val="center"/>
          </w:tcPr>
          <w:p w14:paraId="556CCA8F" w14:textId="77777777" w:rsidR="00384229" w:rsidRDefault="00384229" w:rsidP="00F177A4">
            <w:pPr>
              <w:widowControl/>
              <w:jc w:val="center"/>
              <w:rPr>
                <w:sz w:val="24"/>
              </w:rPr>
            </w:pPr>
            <w:r>
              <w:rPr>
                <w:rFonts w:hint="eastAsia"/>
                <w:sz w:val="24"/>
              </w:rPr>
              <w:t>4.2</w:t>
            </w:r>
          </w:p>
        </w:tc>
        <w:tc>
          <w:tcPr>
            <w:tcW w:w="787" w:type="pct"/>
            <w:tcBorders>
              <w:top w:val="nil"/>
              <w:left w:val="nil"/>
              <w:bottom w:val="single" w:sz="4" w:space="0" w:color="auto"/>
              <w:right w:val="single" w:sz="4" w:space="0" w:color="auto"/>
            </w:tcBorders>
            <w:shd w:val="clear" w:color="auto" w:fill="auto"/>
            <w:vAlign w:val="center"/>
          </w:tcPr>
          <w:p w14:paraId="49A3A1C5" w14:textId="77777777" w:rsidR="00384229" w:rsidRDefault="00384229" w:rsidP="00F177A4">
            <w:pPr>
              <w:widowControl/>
              <w:jc w:val="center"/>
              <w:rPr>
                <w:sz w:val="24"/>
              </w:rPr>
            </w:pPr>
            <w:r>
              <w:rPr>
                <w:rFonts w:hint="eastAsia"/>
                <w:sz w:val="24"/>
              </w:rPr>
              <w:t>4.2</w:t>
            </w:r>
          </w:p>
        </w:tc>
        <w:tc>
          <w:tcPr>
            <w:tcW w:w="618" w:type="pct"/>
            <w:vMerge/>
            <w:tcBorders>
              <w:left w:val="nil"/>
              <w:bottom w:val="single" w:sz="4" w:space="0" w:color="auto"/>
              <w:right w:val="single" w:sz="4" w:space="0" w:color="auto"/>
            </w:tcBorders>
            <w:vAlign w:val="center"/>
          </w:tcPr>
          <w:p w14:paraId="2581E9E5" w14:textId="77777777" w:rsidR="00384229" w:rsidRDefault="00384229" w:rsidP="00F177A4">
            <w:pPr>
              <w:widowControl/>
              <w:jc w:val="center"/>
              <w:rPr>
                <w:sz w:val="24"/>
              </w:rPr>
            </w:pPr>
          </w:p>
        </w:tc>
        <w:tc>
          <w:tcPr>
            <w:tcW w:w="611" w:type="pct"/>
            <w:vMerge/>
            <w:tcBorders>
              <w:left w:val="nil"/>
              <w:bottom w:val="single" w:sz="4" w:space="0" w:color="auto"/>
              <w:right w:val="single" w:sz="4" w:space="0" w:color="auto"/>
            </w:tcBorders>
            <w:vAlign w:val="center"/>
          </w:tcPr>
          <w:p w14:paraId="03F6BC2E" w14:textId="77777777" w:rsidR="00384229" w:rsidRDefault="00384229" w:rsidP="00F177A4">
            <w:pPr>
              <w:widowControl/>
              <w:jc w:val="center"/>
              <w:rPr>
                <w:sz w:val="24"/>
              </w:rPr>
            </w:pPr>
          </w:p>
        </w:tc>
      </w:tr>
    </w:tbl>
    <w:p w14:paraId="61482E21" w14:textId="77777777" w:rsidR="00384229" w:rsidRDefault="00384229" w:rsidP="00384229">
      <w:pPr>
        <w:spacing w:line="360" w:lineRule="auto"/>
        <w:ind w:firstLineChars="200" w:firstLine="480"/>
        <w:rPr>
          <w:sz w:val="24"/>
        </w:rPr>
      </w:pPr>
      <w:r>
        <w:rPr>
          <w:sz w:val="24"/>
        </w:rPr>
        <w:t>5.</w:t>
      </w:r>
      <w:r>
        <w:rPr>
          <w:sz w:val="24"/>
        </w:rPr>
        <w:t>合同履行期限：</w:t>
      </w:r>
      <w:r>
        <w:rPr>
          <w:rFonts w:hint="eastAsia"/>
          <w:sz w:val="24"/>
          <w:u w:val="single"/>
        </w:rPr>
        <w:t>接到院方通知后，</w:t>
      </w:r>
      <w:r>
        <w:rPr>
          <w:rFonts w:hint="eastAsia"/>
          <w:sz w:val="24"/>
          <w:u w:val="single"/>
        </w:rPr>
        <w:t>30</w:t>
      </w:r>
      <w:r>
        <w:rPr>
          <w:rFonts w:hint="eastAsia"/>
          <w:sz w:val="24"/>
          <w:u w:val="single"/>
        </w:rPr>
        <w:t>天内按照医院指定位置交货、清点、验收。</w:t>
      </w:r>
    </w:p>
    <w:p w14:paraId="291E8606" w14:textId="77777777" w:rsidR="00384229" w:rsidRDefault="00384229" w:rsidP="00384229">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sz w:val="24"/>
        </w:rPr>
        <w:t>否。</w:t>
      </w:r>
    </w:p>
    <w:p w14:paraId="13086C73" w14:textId="77777777" w:rsidR="00384229" w:rsidRDefault="00384229" w:rsidP="00384229">
      <w:pPr>
        <w:pStyle w:val="2"/>
        <w:spacing w:before="0" w:line="360" w:lineRule="auto"/>
        <w:ind w:left="284" w:hanging="284"/>
        <w:jc w:val="left"/>
        <w:rPr>
          <w:rFonts w:ascii="Times New Roman" w:eastAsia="宋体" w:hAnsi="Times New Roman"/>
          <w:sz w:val="24"/>
          <w:szCs w:val="24"/>
        </w:rPr>
      </w:pPr>
      <w:bookmarkStart w:id="6" w:name="_Toc35393791"/>
      <w:bookmarkStart w:id="7" w:name="_Toc35393622"/>
      <w:bookmarkStart w:id="8" w:name="_Toc28359080"/>
      <w:bookmarkStart w:id="9" w:name="_Toc28359003"/>
      <w:r>
        <w:rPr>
          <w:rFonts w:ascii="Times New Roman" w:eastAsia="宋体" w:hAnsi="Times New Roman"/>
          <w:sz w:val="24"/>
          <w:szCs w:val="24"/>
        </w:rPr>
        <w:t>二、申请人的资格要求（须同时满足）</w:t>
      </w:r>
      <w:bookmarkEnd w:id="6"/>
      <w:bookmarkEnd w:id="7"/>
      <w:bookmarkEnd w:id="8"/>
      <w:bookmarkEnd w:id="9"/>
    </w:p>
    <w:p w14:paraId="45352A34" w14:textId="77777777" w:rsidR="00384229" w:rsidRDefault="00384229" w:rsidP="00384229">
      <w:pPr>
        <w:spacing w:line="360" w:lineRule="auto"/>
        <w:ind w:firstLineChars="200" w:firstLine="480"/>
        <w:rPr>
          <w:sz w:val="24"/>
        </w:rPr>
      </w:pPr>
      <w:r>
        <w:rPr>
          <w:sz w:val="24"/>
        </w:rPr>
        <w:t>1.</w:t>
      </w:r>
      <w:r>
        <w:rPr>
          <w:sz w:val="24"/>
        </w:rPr>
        <w:t>满足《中华人民共和国政府采购法》第二十二条规定；</w:t>
      </w:r>
    </w:p>
    <w:p w14:paraId="23A0F019" w14:textId="77777777" w:rsidR="00384229" w:rsidRDefault="00384229" w:rsidP="00384229">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14:paraId="7027B570" w14:textId="77777777" w:rsidR="00384229" w:rsidRDefault="00384229" w:rsidP="00384229">
      <w:pPr>
        <w:spacing w:line="360" w:lineRule="auto"/>
        <w:ind w:firstLineChars="200" w:firstLine="480"/>
        <w:rPr>
          <w:sz w:val="24"/>
        </w:rPr>
      </w:pPr>
      <w:r>
        <w:rPr>
          <w:sz w:val="24"/>
        </w:rPr>
        <w:t xml:space="preserve">2.1 </w:t>
      </w:r>
      <w:r>
        <w:rPr>
          <w:sz w:val="24"/>
        </w:rPr>
        <w:t>中小企业政策</w:t>
      </w:r>
    </w:p>
    <w:p w14:paraId="3E687908" w14:textId="77777777" w:rsidR="00384229" w:rsidRDefault="00384229" w:rsidP="00384229">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14:paraId="48F7FEBF" w14:textId="77777777" w:rsidR="00384229" w:rsidRDefault="00384229" w:rsidP="00384229">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rFonts w:hint="eastAsia"/>
          <w:sz w:val="24"/>
        </w:rPr>
        <w:t>。</w:t>
      </w:r>
    </w:p>
    <w:p w14:paraId="6CF4D33B" w14:textId="77777777" w:rsidR="00384229" w:rsidRDefault="00384229" w:rsidP="00384229">
      <w:pPr>
        <w:spacing w:line="360" w:lineRule="auto"/>
        <w:ind w:firstLineChars="200" w:firstLine="480"/>
        <w:rPr>
          <w:sz w:val="24"/>
        </w:rPr>
      </w:pPr>
      <w:r>
        <w:rPr>
          <w:sz w:val="24"/>
        </w:rPr>
        <w:t xml:space="preserve">2.2 </w:t>
      </w:r>
      <w:r>
        <w:rPr>
          <w:sz w:val="24"/>
        </w:rPr>
        <w:t>其它落实政府采购政策的资格要求：</w:t>
      </w:r>
    </w:p>
    <w:p w14:paraId="07586337" w14:textId="77777777" w:rsidR="00384229" w:rsidRDefault="00384229" w:rsidP="00384229">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（1）落实《政府采购促进中小企业发展管理办法》（财库﹝2020﹞46 号）</w:t>
      </w:r>
    </w:p>
    <w:p w14:paraId="64E2F44B" w14:textId="77777777" w:rsidR="00384229" w:rsidRDefault="00384229" w:rsidP="00384229">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（2）落实《财政部、司法部关于政府采购支持监狱企业发展有关问题的通知》（财库【2014】68号）</w:t>
      </w:r>
    </w:p>
    <w:p w14:paraId="71C2CDBD" w14:textId="77777777" w:rsidR="00384229" w:rsidRDefault="00384229" w:rsidP="00384229">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（3）落实《三部门联合发布关于促进残疾人就业政府采购政策的通知》（财库〔2017〕141号）规定</w:t>
      </w:r>
    </w:p>
    <w:p w14:paraId="595BCC76" w14:textId="77777777" w:rsidR="00384229" w:rsidRDefault="00384229" w:rsidP="00384229">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（4）《财政部关于在政府采购活动中查询及使用信用记录有关问题的通知》（财库〔2016〕125号）</w:t>
      </w:r>
    </w:p>
    <w:p w14:paraId="31BFAE00" w14:textId="77777777" w:rsidR="00384229" w:rsidRDefault="00384229" w:rsidP="00384229">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（5）《关于中国环境标志产品政府采购实施的意见》（财库[2006]90号）、《国务院办公厅关于建立政府强制采购节能产品制度的通知》（国办发【2007】51号）</w:t>
      </w:r>
    </w:p>
    <w:p w14:paraId="2182F564" w14:textId="77777777" w:rsidR="00384229" w:rsidRDefault="00384229" w:rsidP="00384229">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 xml:space="preserve">（6）《关于印发环境标志产品政府采购品目清单的通知》（财库﹝2019﹞18 </w:t>
      </w:r>
      <w:r>
        <w:rPr>
          <w:rFonts w:ascii="宋体" w:hAnsi="宋体" w:hint="eastAsia"/>
          <w:color w:val="000000" w:themeColor="text1"/>
          <w:sz w:val="24"/>
        </w:rPr>
        <w:lastRenderedPageBreak/>
        <w:t>号）</w:t>
      </w:r>
    </w:p>
    <w:p w14:paraId="380CCA6E" w14:textId="77777777" w:rsidR="00384229" w:rsidRDefault="00384229" w:rsidP="00384229">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（7）《关于印发节能产品政府采购品目清单的通知》（财库﹝2019﹞19 号）。</w:t>
      </w:r>
    </w:p>
    <w:p w14:paraId="5DBEB447" w14:textId="77777777" w:rsidR="00384229" w:rsidRDefault="00384229" w:rsidP="00384229">
      <w:pPr>
        <w:spacing w:line="360" w:lineRule="auto"/>
        <w:ind w:firstLineChars="200" w:firstLine="480"/>
        <w:rPr>
          <w:rFonts w:ascii="宋体" w:hAnsi="宋体" w:hint="eastAsia"/>
          <w:color w:val="000000" w:themeColor="text1"/>
          <w:sz w:val="24"/>
        </w:rPr>
      </w:pPr>
      <w:r>
        <w:rPr>
          <w:rFonts w:ascii="宋体" w:hAnsi="宋体"/>
          <w:color w:val="000000" w:themeColor="text1"/>
          <w:sz w:val="24"/>
        </w:rPr>
        <w:t>3.本项目的特定资格要求：</w:t>
      </w:r>
    </w:p>
    <w:p w14:paraId="7816EB38" w14:textId="77777777" w:rsidR="00384229" w:rsidRDefault="00384229" w:rsidP="00384229">
      <w:pPr>
        <w:tabs>
          <w:tab w:val="left" w:pos="900"/>
          <w:tab w:val="left" w:pos="1134"/>
          <w:tab w:val="left" w:pos="1589"/>
          <w:tab w:val="left" w:pos="5521"/>
        </w:tabs>
        <w:snapToGrid w:val="0"/>
        <w:spacing w:line="360" w:lineRule="auto"/>
        <w:ind w:firstLineChars="200" w:firstLine="480"/>
        <w:rPr>
          <w:color w:val="FF0000"/>
          <w:sz w:val="24"/>
        </w:rPr>
      </w:pPr>
      <w:r>
        <w:rPr>
          <w:sz w:val="24"/>
        </w:rPr>
        <w:t>3.</w:t>
      </w:r>
      <w:r>
        <w:rPr>
          <w:rFonts w:hint="eastAsia"/>
          <w:sz w:val="24"/>
        </w:rPr>
        <w:t>1</w:t>
      </w:r>
      <w:r>
        <w:rPr>
          <w:color w:val="000000" w:themeColor="text1"/>
          <w:sz w:val="24"/>
        </w:rPr>
        <w:t>本项目是否属于政府购买服务：</w:t>
      </w:r>
    </w:p>
    <w:p w14:paraId="224AC4F9" w14:textId="77777777" w:rsidR="00384229" w:rsidRDefault="00384229" w:rsidP="00384229">
      <w:pPr>
        <w:tabs>
          <w:tab w:val="left" w:pos="900"/>
          <w:tab w:val="left" w:pos="1134"/>
          <w:tab w:val="left" w:pos="1589"/>
          <w:tab w:val="left" w:pos="5521"/>
        </w:tabs>
        <w:snapToGrid w:val="0"/>
        <w:spacing w:line="360" w:lineRule="auto"/>
        <w:ind w:leftChars="472" w:left="1274" w:hanging="283"/>
        <w:rPr>
          <w:sz w:val="24"/>
        </w:rPr>
      </w:pPr>
      <w:r>
        <w:rPr>
          <w:sz w:val="24"/>
        </w:rPr>
        <w:t>■</w:t>
      </w:r>
      <w:r>
        <w:rPr>
          <w:sz w:val="24"/>
        </w:rPr>
        <w:t>否</w:t>
      </w:r>
    </w:p>
    <w:p w14:paraId="2973413A" w14:textId="77777777" w:rsidR="00384229" w:rsidRDefault="00384229" w:rsidP="00384229">
      <w:pPr>
        <w:tabs>
          <w:tab w:val="left" w:pos="900"/>
          <w:tab w:val="left" w:pos="1134"/>
          <w:tab w:val="left" w:pos="1589"/>
          <w:tab w:val="left" w:pos="5521"/>
        </w:tabs>
        <w:snapToGrid w:val="0"/>
        <w:spacing w:line="360" w:lineRule="auto"/>
        <w:ind w:leftChars="472" w:left="1274" w:hanging="283"/>
        <w:rPr>
          <w:sz w:val="24"/>
        </w:rPr>
      </w:pPr>
      <w:r>
        <w:rPr>
          <w:sz w:val="24"/>
        </w:rPr>
        <w:t>□</w:t>
      </w:r>
      <w:r>
        <w:rPr>
          <w:sz w:val="24"/>
        </w:rPr>
        <w:t>是，公益一类事业单位、使用事业编制且由财政拨款保障的群团组织，不得作为承接主体；</w:t>
      </w:r>
    </w:p>
    <w:p w14:paraId="459A0D76" w14:textId="77777777" w:rsidR="00384229" w:rsidRDefault="00384229" w:rsidP="00384229">
      <w:pPr>
        <w:tabs>
          <w:tab w:val="left" w:pos="900"/>
          <w:tab w:val="left" w:pos="1134"/>
          <w:tab w:val="left" w:pos="1589"/>
          <w:tab w:val="left" w:pos="5521"/>
        </w:tabs>
        <w:snapToGrid w:val="0"/>
        <w:spacing w:line="360" w:lineRule="auto"/>
        <w:ind w:firstLineChars="200" w:firstLine="480"/>
        <w:rPr>
          <w:rFonts w:ascii="仿宋_GB2312" w:eastAsia="仿宋_GB2312" w:hAnsi="仿宋_GB2312" w:cs="仿宋_GB2312" w:hint="eastAsia"/>
          <w:sz w:val="24"/>
        </w:rPr>
      </w:pPr>
      <w:r w:rsidRPr="00A74625">
        <w:rPr>
          <w:sz w:val="24"/>
        </w:rPr>
        <w:t>3.</w:t>
      </w:r>
      <w:r w:rsidRPr="00A74625">
        <w:rPr>
          <w:rFonts w:hint="eastAsia"/>
          <w:sz w:val="24"/>
        </w:rPr>
        <w:t>2</w:t>
      </w:r>
      <w:r w:rsidRPr="00A74625">
        <w:rPr>
          <w:sz w:val="24"/>
        </w:rPr>
        <w:t>其他特定资格要求：</w:t>
      </w:r>
      <w:r w:rsidRPr="00A74625">
        <w:rPr>
          <w:rFonts w:hint="eastAsia"/>
          <w:sz w:val="24"/>
        </w:rPr>
        <w:t>投标产品属于医疗器械的，投标人如为代理商，投标人应具有合法的医疗器械经营资格；投标人如为制造商，使用自身生产的产品投标时，投标人应具有合法的医疗器械生产资格。</w:t>
      </w:r>
    </w:p>
    <w:p w14:paraId="420334F8" w14:textId="77777777" w:rsidR="00384229" w:rsidRDefault="00384229" w:rsidP="00384229">
      <w:pPr>
        <w:pStyle w:val="2"/>
        <w:widowControl/>
        <w:spacing w:before="0" w:line="360" w:lineRule="auto"/>
        <w:ind w:left="284" w:hanging="284"/>
        <w:jc w:val="left"/>
        <w:rPr>
          <w:rFonts w:ascii="Times New Roman" w:eastAsia="宋体" w:hAnsi="Times New Roman"/>
          <w:sz w:val="24"/>
          <w:szCs w:val="24"/>
        </w:rPr>
      </w:pPr>
      <w:bookmarkStart w:id="12" w:name="_Toc35393792"/>
      <w:bookmarkStart w:id="13" w:name="_Toc35393623"/>
      <w:bookmarkEnd w:id="10"/>
      <w:bookmarkEnd w:id="11"/>
      <w:r>
        <w:rPr>
          <w:rFonts w:ascii="Times New Roman" w:eastAsia="宋体" w:hAnsi="Times New Roman"/>
          <w:sz w:val="24"/>
          <w:szCs w:val="24"/>
        </w:rPr>
        <w:t>三、获取招标文件</w:t>
      </w:r>
      <w:bookmarkEnd w:id="12"/>
      <w:bookmarkEnd w:id="13"/>
    </w:p>
    <w:p w14:paraId="1013E46A" w14:textId="77777777" w:rsidR="00384229" w:rsidRDefault="00384229" w:rsidP="00384229">
      <w:pPr>
        <w:adjustRightInd w:val="0"/>
        <w:snapToGrid w:val="0"/>
        <w:spacing w:line="360" w:lineRule="auto"/>
        <w:ind w:firstLineChars="200" w:firstLine="480"/>
        <w:rPr>
          <w:sz w:val="24"/>
          <w:lang w:bidi="ar"/>
        </w:rPr>
      </w:pPr>
      <w:r w:rsidRPr="00566B6B">
        <w:rPr>
          <w:sz w:val="24"/>
          <w:lang w:bidi="ar"/>
        </w:rPr>
        <w:t>1.</w:t>
      </w:r>
      <w:r w:rsidRPr="00566B6B">
        <w:rPr>
          <w:sz w:val="24"/>
          <w:lang w:bidi="ar"/>
        </w:rPr>
        <w:t>时间：</w:t>
      </w:r>
      <w:r w:rsidRPr="00566B6B">
        <w:rPr>
          <w:rFonts w:hint="eastAsia"/>
          <w:color w:val="000000" w:themeColor="text1"/>
          <w:sz w:val="24"/>
          <w:lang w:bidi="ar"/>
        </w:rPr>
        <w:t>202</w:t>
      </w:r>
      <w:r w:rsidRPr="00566B6B">
        <w:rPr>
          <w:color w:val="000000" w:themeColor="text1"/>
          <w:sz w:val="24"/>
          <w:lang w:bidi="ar"/>
        </w:rPr>
        <w:t>4</w:t>
      </w:r>
      <w:r w:rsidRPr="00566B6B">
        <w:rPr>
          <w:color w:val="000000" w:themeColor="text1"/>
          <w:sz w:val="24"/>
          <w:lang w:bidi="ar"/>
        </w:rPr>
        <w:t>年</w:t>
      </w:r>
      <w:r w:rsidRPr="00566B6B">
        <w:rPr>
          <w:rFonts w:hint="eastAsia"/>
          <w:color w:val="000000" w:themeColor="text1"/>
          <w:sz w:val="24"/>
          <w:lang w:bidi="ar"/>
        </w:rPr>
        <w:t>10</w:t>
      </w:r>
      <w:r w:rsidRPr="00566B6B">
        <w:rPr>
          <w:rFonts w:hint="eastAsia"/>
          <w:color w:val="000000" w:themeColor="text1"/>
          <w:sz w:val="24"/>
          <w:lang w:bidi="ar"/>
        </w:rPr>
        <w:t>月</w:t>
      </w:r>
      <w:r w:rsidRPr="00566B6B">
        <w:rPr>
          <w:rFonts w:hint="eastAsia"/>
          <w:color w:val="000000" w:themeColor="text1"/>
          <w:sz w:val="24"/>
          <w:lang w:bidi="ar"/>
        </w:rPr>
        <w:t>14</w:t>
      </w:r>
      <w:r w:rsidRPr="00566B6B">
        <w:rPr>
          <w:color w:val="000000" w:themeColor="text1"/>
          <w:sz w:val="24"/>
          <w:lang w:bidi="ar"/>
        </w:rPr>
        <w:t>日至</w:t>
      </w:r>
      <w:r w:rsidRPr="00566B6B">
        <w:rPr>
          <w:rFonts w:hint="eastAsia"/>
          <w:color w:val="000000" w:themeColor="text1"/>
          <w:sz w:val="24"/>
          <w:lang w:bidi="ar"/>
        </w:rPr>
        <w:t>202</w:t>
      </w:r>
      <w:r w:rsidRPr="00566B6B">
        <w:rPr>
          <w:color w:val="000000" w:themeColor="text1"/>
          <w:sz w:val="24"/>
          <w:lang w:bidi="ar"/>
        </w:rPr>
        <w:t>4</w:t>
      </w:r>
      <w:r w:rsidRPr="00566B6B">
        <w:rPr>
          <w:color w:val="000000" w:themeColor="text1"/>
          <w:sz w:val="24"/>
          <w:lang w:bidi="ar"/>
        </w:rPr>
        <w:t>年</w:t>
      </w:r>
      <w:r w:rsidRPr="00566B6B">
        <w:rPr>
          <w:rFonts w:hint="eastAsia"/>
          <w:color w:val="000000" w:themeColor="text1"/>
          <w:sz w:val="24"/>
          <w:lang w:bidi="ar"/>
        </w:rPr>
        <w:t>10</w:t>
      </w:r>
      <w:r w:rsidRPr="00566B6B">
        <w:rPr>
          <w:rFonts w:hint="eastAsia"/>
          <w:color w:val="000000" w:themeColor="text1"/>
          <w:sz w:val="24"/>
          <w:lang w:bidi="ar"/>
        </w:rPr>
        <w:t>月</w:t>
      </w:r>
      <w:r w:rsidRPr="00566B6B">
        <w:rPr>
          <w:rFonts w:hint="eastAsia"/>
          <w:color w:val="000000" w:themeColor="text1"/>
          <w:sz w:val="24"/>
          <w:lang w:bidi="ar"/>
        </w:rPr>
        <w:t>18</w:t>
      </w:r>
      <w:r w:rsidRPr="00566B6B">
        <w:rPr>
          <w:color w:val="000000" w:themeColor="text1"/>
          <w:sz w:val="24"/>
          <w:lang w:bidi="ar"/>
        </w:rPr>
        <w:t>日</w:t>
      </w:r>
      <w:r w:rsidRPr="006D0CB8">
        <w:rPr>
          <w:sz w:val="24"/>
          <w:lang w:bidi="ar"/>
        </w:rPr>
        <w:t>，</w:t>
      </w:r>
      <w:r>
        <w:rPr>
          <w:sz w:val="24"/>
          <w:lang w:bidi="ar"/>
        </w:rPr>
        <w:t>每天上午</w:t>
      </w:r>
      <w:r>
        <w:rPr>
          <w:rFonts w:hint="eastAsia"/>
          <w:sz w:val="24"/>
          <w:lang w:bidi="ar"/>
        </w:rPr>
        <w:t>00:00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24:00</w:t>
      </w:r>
      <w:r>
        <w:rPr>
          <w:sz w:val="24"/>
          <w:lang w:bidi="ar"/>
        </w:rPr>
        <w:t>（北京时间，法定节假日除外）。</w:t>
      </w:r>
    </w:p>
    <w:p w14:paraId="662E7393" w14:textId="77777777" w:rsidR="00384229" w:rsidRDefault="00384229" w:rsidP="00384229">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1F14A9AB" w14:textId="77777777" w:rsidR="00384229" w:rsidRDefault="00384229" w:rsidP="00384229">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投标人</w:t>
      </w:r>
      <w:r>
        <w:rPr>
          <w:sz w:val="24"/>
          <w:lang w:bidi="ar"/>
        </w:rPr>
        <w:t>持</w:t>
      </w:r>
      <w:r>
        <w:rPr>
          <w:sz w:val="24"/>
          <w:lang w:bidi="ar"/>
        </w:rPr>
        <w:t>CA</w:t>
      </w:r>
      <w:r>
        <w:rPr>
          <w:sz w:val="24"/>
          <w:lang w:bidi="ar"/>
        </w:rPr>
        <w:t>数字认证证书登录北京市政府采购电子交易平台（</w:t>
      </w:r>
      <w:r>
        <w:rPr>
          <w:sz w:val="24"/>
          <w:lang w:bidi="ar"/>
        </w:rPr>
        <w:t>http://zbcg-bjzc.zhongcy.com/bjczj-portal-site/index.html#/home</w:t>
      </w:r>
      <w:r>
        <w:rPr>
          <w:sz w:val="24"/>
          <w:lang w:bidi="ar"/>
        </w:rPr>
        <w:t>）获取电子版招标文件。</w:t>
      </w:r>
    </w:p>
    <w:p w14:paraId="76BDC1BC" w14:textId="77777777" w:rsidR="00384229" w:rsidRDefault="00384229" w:rsidP="00384229">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8BE4779" w14:textId="77777777" w:rsidR="00384229" w:rsidRDefault="00384229" w:rsidP="00384229">
      <w:pPr>
        <w:pStyle w:val="2"/>
        <w:widowControl/>
        <w:spacing w:before="0" w:line="360" w:lineRule="auto"/>
        <w:ind w:left="284" w:hanging="284"/>
        <w:jc w:val="left"/>
        <w:rPr>
          <w:rFonts w:ascii="Times New Roman" w:eastAsia="宋体" w:hAnsi="Times New Roman"/>
          <w:sz w:val="24"/>
          <w:szCs w:val="24"/>
        </w:rPr>
      </w:pPr>
      <w:bookmarkStart w:id="14" w:name="_Toc28359082"/>
      <w:bookmarkStart w:id="15" w:name="_Toc28359005"/>
      <w:bookmarkStart w:id="16" w:name="_Toc35393793"/>
      <w:bookmarkStart w:id="17" w:name="_Toc35393624"/>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66C8E8A9" w14:textId="77777777" w:rsidR="00384229" w:rsidRDefault="00384229" w:rsidP="00384229">
      <w:pPr>
        <w:spacing w:line="360" w:lineRule="auto"/>
        <w:ind w:firstLineChars="200" w:firstLine="480"/>
        <w:rPr>
          <w:bCs/>
          <w:sz w:val="24"/>
          <w:u w:val="single"/>
        </w:rPr>
      </w:pPr>
      <w:r w:rsidRPr="00566B6B">
        <w:rPr>
          <w:sz w:val="24"/>
          <w:lang w:bidi="ar"/>
        </w:rPr>
        <w:t>投标截止时间、开标时间：</w:t>
      </w:r>
      <w:r w:rsidRPr="00566B6B">
        <w:rPr>
          <w:rFonts w:hint="eastAsia"/>
          <w:color w:val="000000" w:themeColor="text1"/>
          <w:sz w:val="24"/>
          <w:lang w:bidi="ar"/>
        </w:rPr>
        <w:t>2024</w:t>
      </w:r>
      <w:r w:rsidRPr="00566B6B">
        <w:rPr>
          <w:color w:val="000000" w:themeColor="text1"/>
          <w:sz w:val="24"/>
          <w:lang w:bidi="ar"/>
        </w:rPr>
        <w:t>年</w:t>
      </w:r>
      <w:r w:rsidRPr="00566B6B">
        <w:rPr>
          <w:rFonts w:hint="eastAsia"/>
          <w:color w:val="000000" w:themeColor="text1"/>
          <w:sz w:val="24"/>
          <w:lang w:bidi="ar"/>
        </w:rPr>
        <w:t>11</w:t>
      </w:r>
      <w:r w:rsidRPr="00566B6B">
        <w:rPr>
          <w:color w:val="000000" w:themeColor="text1"/>
          <w:sz w:val="24"/>
          <w:lang w:bidi="ar"/>
        </w:rPr>
        <w:t>月</w:t>
      </w:r>
      <w:r w:rsidRPr="00566B6B">
        <w:rPr>
          <w:rFonts w:hint="eastAsia"/>
          <w:color w:val="000000" w:themeColor="text1"/>
          <w:sz w:val="24"/>
          <w:lang w:bidi="ar"/>
        </w:rPr>
        <w:t>5</w:t>
      </w:r>
      <w:r w:rsidRPr="00566B6B">
        <w:rPr>
          <w:color w:val="000000" w:themeColor="text1"/>
          <w:sz w:val="24"/>
          <w:lang w:bidi="ar"/>
        </w:rPr>
        <w:t>日</w:t>
      </w:r>
      <w:r w:rsidRPr="00566B6B">
        <w:rPr>
          <w:rFonts w:hint="eastAsia"/>
          <w:color w:val="000000" w:themeColor="text1"/>
          <w:sz w:val="24"/>
          <w:lang w:bidi="ar"/>
        </w:rPr>
        <w:t>9</w:t>
      </w:r>
      <w:r w:rsidRPr="00566B6B">
        <w:rPr>
          <w:color w:val="000000" w:themeColor="text1"/>
          <w:sz w:val="24"/>
          <w:lang w:bidi="ar"/>
        </w:rPr>
        <w:t>点</w:t>
      </w:r>
      <w:r w:rsidRPr="00566B6B">
        <w:rPr>
          <w:color w:val="000000" w:themeColor="text1"/>
          <w:sz w:val="24"/>
          <w:lang w:bidi="ar"/>
        </w:rPr>
        <w:t>3</w:t>
      </w:r>
      <w:r w:rsidRPr="00566B6B">
        <w:rPr>
          <w:rFonts w:hint="eastAsia"/>
          <w:color w:val="000000" w:themeColor="text1"/>
          <w:sz w:val="24"/>
          <w:lang w:bidi="ar"/>
        </w:rPr>
        <w:t>0</w:t>
      </w:r>
      <w:r w:rsidRPr="00566B6B">
        <w:rPr>
          <w:color w:val="000000" w:themeColor="text1"/>
          <w:sz w:val="24"/>
          <w:lang w:bidi="ar"/>
        </w:rPr>
        <w:t>分</w:t>
      </w:r>
      <w:r w:rsidRPr="00566B6B">
        <w:rPr>
          <w:bCs/>
          <w:sz w:val="24"/>
          <w:lang w:bidi="ar"/>
        </w:rPr>
        <w:t>（北京时间）</w:t>
      </w:r>
      <w:r w:rsidRPr="00566B6B">
        <w:rPr>
          <w:iCs/>
          <w:sz w:val="24"/>
          <w:lang w:bidi="ar"/>
        </w:rPr>
        <w:t>。</w:t>
      </w:r>
    </w:p>
    <w:p w14:paraId="44929753" w14:textId="77777777" w:rsidR="00384229" w:rsidRDefault="00384229" w:rsidP="00384229">
      <w:pPr>
        <w:spacing w:line="360" w:lineRule="auto"/>
        <w:ind w:firstLineChars="200" w:firstLine="480"/>
        <w:rPr>
          <w:sz w:val="24"/>
          <w:lang w:bidi="ar"/>
        </w:rPr>
      </w:pPr>
      <w:r>
        <w:rPr>
          <w:sz w:val="24"/>
          <w:lang w:bidi="ar"/>
        </w:rPr>
        <w:t>地点：</w:t>
      </w:r>
      <w:bookmarkStart w:id="18" w:name="_Toc35393625"/>
      <w:bookmarkStart w:id="19" w:name="_Toc28359007"/>
      <w:bookmarkStart w:id="20" w:name="_Toc35393794"/>
      <w:bookmarkStart w:id="21" w:name="_Toc28359084"/>
      <w:r>
        <w:rPr>
          <w:rFonts w:hint="eastAsia"/>
          <w:sz w:val="24"/>
          <w:lang w:bidi="ar"/>
        </w:rPr>
        <w:t>采用远程电子开标方式，投标人使用</w:t>
      </w:r>
      <w:r>
        <w:rPr>
          <w:rFonts w:hint="eastAsia"/>
          <w:sz w:val="24"/>
          <w:lang w:bidi="ar"/>
        </w:rPr>
        <w:t>CA</w:t>
      </w:r>
      <w:r>
        <w:rPr>
          <w:rFonts w:hint="eastAsia"/>
          <w:sz w:val="24"/>
          <w:lang w:bidi="ar"/>
        </w:rPr>
        <w:t>认证证书登陆北京市政府采购电子交易平台参与电子开标。投标人自行对电子投标文件进行解密，不接受纸质文件，无须投标人到达现场。</w:t>
      </w:r>
    </w:p>
    <w:p w14:paraId="46C435A0" w14:textId="77777777" w:rsidR="00384229" w:rsidRDefault="00384229" w:rsidP="00384229">
      <w:pPr>
        <w:spacing w:line="360" w:lineRule="auto"/>
        <w:ind w:left="284" w:hanging="284"/>
        <w:rPr>
          <w:b/>
          <w:kern w:val="0"/>
          <w:sz w:val="24"/>
        </w:rPr>
      </w:pPr>
      <w:r>
        <w:rPr>
          <w:b/>
          <w:kern w:val="0"/>
          <w:sz w:val="24"/>
        </w:rPr>
        <w:t>五、公告期限</w:t>
      </w:r>
      <w:bookmarkEnd w:id="18"/>
      <w:bookmarkEnd w:id="19"/>
      <w:bookmarkEnd w:id="20"/>
      <w:bookmarkEnd w:id="21"/>
    </w:p>
    <w:p w14:paraId="704A193B" w14:textId="77777777" w:rsidR="00384229" w:rsidRDefault="00384229" w:rsidP="00384229">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65B6F207" w14:textId="77777777" w:rsidR="00384229" w:rsidRDefault="00384229" w:rsidP="00384229">
      <w:pPr>
        <w:pStyle w:val="2"/>
        <w:spacing w:before="0" w:line="360" w:lineRule="auto"/>
        <w:ind w:left="284" w:hanging="284"/>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366FF1A7" w14:textId="77777777" w:rsidR="00384229" w:rsidRDefault="00384229" w:rsidP="00384229">
      <w:pPr>
        <w:spacing w:line="360" w:lineRule="auto"/>
        <w:ind w:firstLineChars="200" w:firstLine="480"/>
        <w:rPr>
          <w:sz w:val="24"/>
        </w:rPr>
      </w:pPr>
      <w:bookmarkStart w:id="24" w:name="_Toc28359085"/>
      <w:bookmarkStart w:id="25" w:name="_Toc35393796"/>
      <w:bookmarkStart w:id="26" w:name="_Toc28359008"/>
      <w:bookmarkStart w:id="27" w:name="_Toc35393627"/>
      <w:r>
        <w:rPr>
          <w:sz w:val="24"/>
        </w:rPr>
        <w:t>1.</w:t>
      </w:r>
      <w:r>
        <w:rPr>
          <w:sz w:val="24"/>
        </w:rPr>
        <w:t>本项目需要落实的政府采购政策：</w:t>
      </w:r>
      <w:r>
        <w:rPr>
          <w:rFonts w:ascii="宋体" w:hAnsi="宋体" w:hint="eastAsia"/>
          <w:bCs/>
          <w:sz w:val="24"/>
        </w:rPr>
        <w:t>按《中华人民共和国政府采购法》及《中华人民共和国政府采购法实施条例》等相关规定执行</w:t>
      </w:r>
      <w:r>
        <w:rPr>
          <w:sz w:val="24"/>
          <w:lang w:bidi="ar"/>
        </w:rPr>
        <w:t>。</w:t>
      </w:r>
      <w:r>
        <w:rPr>
          <w:sz w:val="24"/>
        </w:rPr>
        <w:t xml:space="preserve"> </w:t>
      </w:r>
    </w:p>
    <w:p w14:paraId="7F9657D9" w14:textId="77777777" w:rsidR="00384229" w:rsidRDefault="00384229" w:rsidP="00384229">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w:t>
      </w:r>
      <w:r>
        <w:rPr>
          <w:rFonts w:hint="eastAsia"/>
          <w:sz w:val="24"/>
          <w:lang w:bidi="ar"/>
        </w:rPr>
        <w:t>（供应商可在交易平台下载相关手册）</w:t>
      </w:r>
      <w:r>
        <w:rPr>
          <w:sz w:val="24"/>
          <w:lang w:bidi="ar"/>
        </w:rPr>
        <w:t>，办理</w:t>
      </w:r>
      <w:r>
        <w:rPr>
          <w:sz w:val="24"/>
          <w:lang w:bidi="ar"/>
        </w:rPr>
        <w:lastRenderedPageBreak/>
        <w:t>CA</w:t>
      </w:r>
      <w:r>
        <w:rPr>
          <w:rFonts w:hint="eastAsia"/>
          <w:sz w:val="24"/>
          <w:lang w:bidi="ar"/>
        </w:rPr>
        <w:t>数字</w:t>
      </w:r>
      <w:r>
        <w:rPr>
          <w:sz w:val="24"/>
          <w:lang w:bidi="ar"/>
        </w:rPr>
        <w:t>认证证书</w:t>
      </w:r>
      <w:r>
        <w:rPr>
          <w:rFonts w:hint="eastAsia"/>
          <w:sz w:val="24"/>
          <w:lang w:bidi="ar"/>
        </w:rPr>
        <w:t>或电子营业执照</w:t>
      </w:r>
      <w:r>
        <w:rPr>
          <w:sz w:val="24"/>
          <w:lang w:bidi="ar"/>
        </w:rPr>
        <w:t>、进行北京市政府采购电子交易平台注册绑定，并认真核实</w:t>
      </w:r>
      <w:r>
        <w:rPr>
          <w:bCs/>
          <w:sz w:val="24"/>
          <w:lang w:bidi="ar"/>
        </w:rPr>
        <w:t>数字认证证书</w:t>
      </w:r>
      <w:r>
        <w:rPr>
          <w:rFonts w:hint="eastAsia"/>
          <w:bCs/>
          <w:sz w:val="24"/>
          <w:lang w:bidi="ar"/>
        </w:rPr>
        <w:t>或电子营业执照</w:t>
      </w:r>
      <w:r>
        <w:rPr>
          <w:bCs/>
          <w:sz w:val="24"/>
          <w:lang w:bidi="ar"/>
        </w:rPr>
        <w:t>情况确认是否符合本项目电子化采购流程要求。</w:t>
      </w:r>
    </w:p>
    <w:p w14:paraId="45B52B46" w14:textId="77777777" w:rsidR="00384229" w:rsidRDefault="00384229" w:rsidP="00384229">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14:paraId="5249F79E" w14:textId="77777777" w:rsidR="00384229" w:rsidRDefault="00384229" w:rsidP="00384229">
      <w:pPr>
        <w:adjustRightInd w:val="0"/>
        <w:snapToGrid w:val="0"/>
        <w:spacing w:line="360" w:lineRule="auto"/>
        <w:ind w:firstLineChars="200" w:firstLine="480"/>
        <w:rPr>
          <w:sz w:val="24"/>
        </w:rPr>
      </w:pPr>
      <w:r>
        <w:rPr>
          <w:rFonts w:hint="eastAsia"/>
          <w:sz w:val="24"/>
          <w:lang w:bidi="ar"/>
        </w:rPr>
        <w:t>电子营业执照服务热线</w:t>
      </w:r>
      <w:r>
        <w:rPr>
          <w:rFonts w:hint="eastAsia"/>
          <w:sz w:val="24"/>
          <w:lang w:bidi="ar"/>
        </w:rPr>
        <w:t xml:space="preserve"> </w:t>
      </w:r>
      <w:r>
        <w:rPr>
          <w:sz w:val="24"/>
          <w:lang w:bidi="ar"/>
        </w:rPr>
        <w:t>400</w:t>
      </w:r>
      <w:r>
        <w:rPr>
          <w:rFonts w:hint="eastAsia"/>
          <w:sz w:val="24"/>
          <w:lang w:bidi="ar"/>
        </w:rPr>
        <w:t>-</w:t>
      </w:r>
      <w:r>
        <w:rPr>
          <w:sz w:val="24"/>
          <w:lang w:bidi="ar"/>
        </w:rPr>
        <w:t>699</w:t>
      </w:r>
      <w:r>
        <w:rPr>
          <w:rFonts w:hint="eastAsia"/>
          <w:sz w:val="24"/>
          <w:lang w:bidi="ar"/>
        </w:rPr>
        <w:t>-</w:t>
      </w:r>
      <w:r>
        <w:rPr>
          <w:sz w:val="24"/>
          <w:lang w:bidi="ar"/>
        </w:rPr>
        <w:t>7000</w:t>
      </w:r>
    </w:p>
    <w:p w14:paraId="7AAD4468" w14:textId="77777777" w:rsidR="00384229" w:rsidRDefault="00384229" w:rsidP="00384229">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64264C14" w14:textId="77777777" w:rsidR="00384229" w:rsidRDefault="00384229" w:rsidP="00384229">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认证证书</w:t>
      </w:r>
      <w:r>
        <w:rPr>
          <w:rFonts w:hint="eastAsia"/>
          <w:bCs/>
          <w:sz w:val="24"/>
          <w:lang w:bidi="ar"/>
        </w:rPr>
        <w:t>或电子营业执照</w:t>
      </w:r>
    </w:p>
    <w:p w14:paraId="2C4196AD" w14:textId="77777777" w:rsidR="00384229" w:rsidRDefault="00384229" w:rsidP="00384229">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hint="eastAsia"/>
          <w:sz w:val="24"/>
          <w:lang w:bidi="ar"/>
        </w:rPr>
        <w:t>“</w:t>
      </w:r>
      <w:r>
        <w:rPr>
          <w:rFonts w:hint="eastAsia"/>
          <w:bCs/>
          <w:sz w:val="24"/>
          <w:lang w:bidi="ar"/>
        </w:rPr>
        <w:t>电子营业执照使用指南</w:t>
      </w:r>
      <w:r>
        <w:rPr>
          <w:rFonts w:hint="eastAsia"/>
          <w:sz w:val="24"/>
          <w:lang w:bidi="ar"/>
        </w:rPr>
        <w:t>”</w:t>
      </w:r>
      <w:r>
        <w:rPr>
          <w:sz w:val="24"/>
          <w:lang w:bidi="ar"/>
        </w:rPr>
        <w:t>，按照程序要求办理。</w:t>
      </w:r>
    </w:p>
    <w:p w14:paraId="6B3E248A" w14:textId="77777777" w:rsidR="00384229" w:rsidRDefault="00384229" w:rsidP="00384229">
      <w:pPr>
        <w:adjustRightInd w:val="0"/>
        <w:snapToGrid w:val="0"/>
        <w:spacing w:line="360" w:lineRule="auto"/>
        <w:ind w:firstLineChars="200" w:firstLine="480"/>
        <w:rPr>
          <w:sz w:val="24"/>
          <w:lang w:bidi="ar"/>
        </w:rPr>
      </w:pPr>
      <w:r>
        <w:rPr>
          <w:sz w:val="24"/>
          <w:lang w:bidi="ar"/>
        </w:rPr>
        <w:t>2.2</w:t>
      </w:r>
      <w:r>
        <w:rPr>
          <w:sz w:val="24"/>
          <w:lang w:bidi="ar"/>
        </w:rPr>
        <w:t>注册</w:t>
      </w:r>
    </w:p>
    <w:p w14:paraId="4A0CBD17" w14:textId="77777777" w:rsidR="00384229" w:rsidRDefault="00384229" w:rsidP="00384229">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65BEF80A" w14:textId="77777777" w:rsidR="00384229" w:rsidRDefault="00384229" w:rsidP="00384229">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6A3E8BEB" w14:textId="77777777" w:rsidR="00384229" w:rsidRDefault="00384229" w:rsidP="00384229">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7C8AB2F9" w14:textId="77777777" w:rsidR="00384229" w:rsidRDefault="00384229" w:rsidP="00384229">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000FD47" w14:textId="77777777" w:rsidR="00384229" w:rsidRDefault="00384229" w:rsidP="00384229">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710192B0" w14:textId="77777777" w:rsidR="00384229" w:rsidRDefault="00384229" w:rsidP="00384229">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w:t>
      </w:r>
      <w:r>
        <w:rPr>
          <w:rFonts w:hint="eastAsia"/>
          <w:bCs/>
          <w:sz w:val="24"/>
          <w:lang w:bidi="ar"/>
        </w:rPr>
        <w:t>或电子营业执照</w:t>
      </w:r>
      <w:r>
        <w:rPr>
          <w:sz w:val="24"/>
          <w:lang w:bidi="ar"/>
        </w:rPr>
        <w:t>登录北京市政府采购电子交易平台获取电子招标文件。</w:t>
      </w:r>
    </w:p>
    <w:p w14:paraId="64655A8E" w14:textId="77777777" w:rsidR="00384229" w:rsidRDefault="00384229" w:rsidP="00384229">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r>
        <w:rPr>
          <w:sz w:val="24"/>
          <w:lang w:bidi="ar"/>
        </w:rPr>
        <w:t>未在规定期限内</w:t>
      </w:r>
      <w:r>
        <w:rPr>
          <w:rFonts w:hint="eastAsia"/>
          <w:sz w:val="24"/>
          <w:lang w:bidi="ar"/>
        </w:rPr>
        <w:t>按上述操作获取文件的采购包，供应商无法提交相应包的电子投标文件</w:t>
      </w:r>
      <w:r>
        <w:rPr>
          <w:sz w:val="24"/>
          <w:lang w:bidi="ar"/>
        </w:rPr>
        <w:t>。</w:t>
      </w:r>
    </w:p>
    <w:p w14:paraId="1F4FD3BA" w14:textId="77777777" w:rsidR="00384229" w:rsidRDefault="00384229" w:rsidP="00384229">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547A4DC0" w14:textId="77777777" w:rsidR="00384229" w:rsidRDefault="00384229" w:rsidP="00384229">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305AE04" w14:textId="77777777" w:rsidR="00384229" w:rsidRDefault="00384229" w:rsidP="00384229">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3BF1C58A" w14:textId="77777777" w:rsidR="00384229" w:rsidRDefault="00384229" w:rsidP="00384229">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14:paraId="45342329" w14:textId="77777777" w:rsidR="00384229" w:rsidRDefault="00384229" w:rsidP="00384229">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7C35C88A" w14:textId="77777777" w:rsidR="00384229" w:rsidRDefault="00384229" w:rsidP="00384229">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认证证书</w:t>
      </w:r>
      <w:r>
        <w:rPr>
          <w:rFonts w:hint="eastAsia"/>
          <w:sz w:val="24"/>
          <w:lang w:bidi="ar"/>
        </w:rPr>
        <w:t>或电子营业执照</w:t>
      </w:r>
      <w:r>
        <w:rPr>
          <w:sz w:val="24"/>
          <w:lang w:val="zh-TW" w:bidi="ar"/>
        </w:rPr>
        <w:t>登录</w:t>
      </w:r>
      <w:r>
        <w:rPr>
          <w:sz w:val="24"/>
          <w:lang w:bidi="ar"/>
        </w:rPr>
        <w:t>北京市政府采购电子交易平</w:t>
      </w:r>
      <w:r>
        <w:rPr>
          <w:sz w:val="24"/>
          <w:lang w:val="zh-TW" w:bidi="ar"/>
        </w:rPr>
        <w:t>台进行电子开标。</w:t>
      </w:r>
      <w:r>
        <w:rPr>
          <w:rFonts w:hint="eastAsia"/>
          <w:sz w:val="24"/>
          <w:lang w:val="zh-TW" w:bidi="ar"/>
        </w:rPr>
        <w:t>投标人应在规定的时间内对文件进行解密，否则视为投标无效。</w:t>
      </w:r>
    </w:p>
    <w:p w14:paraId="365B3E82" w14:textId="77777777" w:rsidR="00384229" w:rsidRDefault="00384229" w:rsidP="00384229">
      <w:pPr>
        <w:widowControl/>
        <w:spacing w:line="360" w:lineRule="auto"/>
        <w:ind w:firstLineChars="200" w:firstLine="480"/>
        <w:jc w:val="left"/>
        <w:rPr>
          <w:sz w:val="24"/>
          <w:lang w:val="zh-TW" w:bidi="ar"/>
        </w:rPr>
      </w:pPr>
      <w:r>
        <w:rPr>
          <w:sz w:val="24"/>
          <w:lang w:val="zh-TW" w:bidi="ar"/>
        </w:rPr>
        <w:t>2.8</w:t>
      </w:r>
      <w:r>
        <w:rPr>
          <w:rFonts w:hint="eastAsia"/>
          <w:sz w:val="24"/>
          <w:lang w:val="zh-TW" w:bidi="ar"/>
        </w:rPr>
        <w:t xml:space="preserve"> </w:t>
      </w:r>
      <w:r>
        <w:rPr>
          <w:rFonts w:hint="eastAsia"/>
          <w:sz w:val="24"/>
          <w:lang w:val="zh-TW" w:bidi="ar"/>
        </w:rPr>
        <w:t>解密时限</w:t>
      </w:r>
    </w:p>
    <w:p w14:paraId="6579DC1D" w14:textId="77777777" w:rsidR="00384229" w:rsidRDefault="00384229" w:rsidP="00384229">
      <w:pPr>
        <w:widowControl/>
        <w:spacing w:line="360" w:lineRule="auto"/>
        <w:ind w:firstLineChars="200" w:firstLine="480"/>
        <w:jc w:val="left"/>
        <w:rPr>
          <w:sz w:val="24"/>
          <w:lang w:val="zh-TW" w:bidi="ar"/>
        </w:rPr>
      </w:pPr>
      <w:r>
        <w:rPr>
          <w:rFonts w:hint="eastAsia"/>
          <w:sz w:val="24"/>
          <w:lang w:val="zh-TW" w:bidi="ar"/>
        </w:rPr>
        <w:t>解密时限为北京政府采购电子交易平台开启投标人自行解密功能后</w:t>
      </w:r>
      <w:r>
        <w:rPr>
          <w:rFonts w:hint="eastAsia"/>
          <w:sz w:val="24"/>
          <w:lang w:val="zh-TW" w:bidi="ar"/>
        </w:rPr>
        <w:t>30</w:t>
      </w:r>
      <w:r>
        <w:rPr>
          <w:rFonts w:hint="eastAsia"/>
          <w:sz w:val="24"/>
          <w:lang w:val="zh-TW" w:bidi="ar"/>
        </w:rPr>
        <w:t>分钟。</w:t>
      </w:r>
    </w:p>
    <w:p w14:paraId="0EFE2B0A" w14:textId="77777777" w:rsidR="00384229" w:rsidRDefault="00384229" w:rsidP="00384229">
      <w:pPr>
        <w:widowControl/>
        <w:spacing w:line="360" w:lineRule="auto"/>
        <w:ind w:firstLineChars="200" w:firstLine="480"/>
        <w:jc w:val="left"/>
        <w:rPr>
          <w:sz w:val="24"/>
          <w:lang w:val="zh-TW" w:bidi="ar"/>
        </w:rPr>
      </w:pPr>
      <w:r>
        <w:rPr>
          <w:rFonts w:eastAsia="PMingLiU"/>
          <w:sz w:val="24"/>
          <w:lang w:val="zh-TW" w:eastAsia="zh-TW" w:bidi="ar"/>
        </w:rPr>
        <w:t xml:space="preserve">2.9 </w:t>
      </w:r>
      <w:r>
        <w:rPr>
          <w:rFonts w:hint="eastAsia"/>
          <w:sz w:val="24"/>
          <w:lang w:val="zh-TW" w:bidi="ar"/>
        </w:rPr>
        <w:t>注意事项</w:t>
      </w:r>
    </w:p>
    <w:p w14:paraId="47C5E4B1" w14:textId="77777777" w:rsidR="00384229" w:rsidRDefault="00384229" w:rsidP="00384229">
      <w:pPr>
        <w:widowControl/>
        <w:spacing w:line="360" w:lineRule="auto"/>
        <w:ind w:firstLineChars="200" w:firstLine="480"/>
        <w:jc w:val="left"/>
        <w:rPr>
          <w:sz w:val="24"/>
          <w:lang w:val="zh-TW" w:bidi="ar"/>
        </w:rPr>
      </w:pPr>
      <w:r>
        <w:rPr>
          <w:rFonts w:hint="eastAsia"/>
          <w:sz w:val="24"/>
          <w:lang w:val="zh-TW" w:bidi="ar"/>
        </w:rPr>
        <w:t>本项目采用远程电子开标方式，为保证开标解密顺利进行，请投标人务必远程参加并保持联系人电话畅通，同时确保使用制作上传本项目电子投标文件的计算机设备及自身</w:t>
      </w:r>
      <w:r>
        <w:rPr>
          <w:rFonts w:hint="eastAsia"/>
          <w:sz w:val="24"/>
          <w:lang w:val="zh-TW" w:bidi="ar"/>
        </w:rPr>
        <w:t>CA</w:t>
      </w:r>
      <w:r>
        <w:rPr>
          <w:rFonts w:hint="eastAsia"/>
          <w:sz w:val="24"/>
          <w:lang w:val="zh-TW" w:bidi="ar"/>
        </w:rPr>
        <w:t>数字认证证书登录北京市政府采购电子交易平台进行自行解密操作，请投标人务必于解密功能开启后及时操作。</w:t>
      </w:r>
    </w:p>
    <w:p w14:paraId="0DE32DC6" w14:textId="77777777" w:rsidR="00384229" w:rsidRDefault="00384229" w:rsidP="00384229">
      <w:pPr>
        <w:pStyle w:val="2"/>
        <w:spacing w:before="0" w:line="360" w:lineRule="auto"/>
        <w:ind w:left="284" w:hanging="284"/>
        <w:jc w:val="left"/>
        <w:rPr>
          <w:rFonts w:ascii="Times New Roman" w:eastAsia="宋体" w:hAnsi="Times New Roman"/>
          <w:sz w:val="24"/>
          <w:szCs w:val="24"/>
        </w:rPr>
      </w:pPr>
      <w:r>
        <w:rPr>
          <w:rFonts w:ascii="Times New Roman" w:eastAsia="宋体" w:hAnsi="Times New Roman"/>
          <w:sz w:val="24"/>
          <w:szCs w:val="24"/>
        </w:rPr>
        <w:t>七、对本次招标提出询问，请按以下方式联系。</w:t>
      </w:r>
      <w:bookmarkEnd w:id="24"/>
      <w:bookmarkEnd w:id="25"/>
      <w:bookmarkEnd w:id="26"/>
      <w:bookmarkEnd w:id="27"/>
    </w:p>
    <w:p w14:paraId="5F5FC5BE" w14:textId="77777777" w:rsidR="00384229" w:rsidRDefault="00384229" w:rsidP="00384229">
      <w:pPr>
        <w:widowControl/>
        <w:spacing w:line="360" w:lineRule="auto"/>
        <w:jc w:val="left"/>
        <w:rPr>
          <w:b/>
          <w:sz w:val="24"/>
        </w:rPr>
      </w:pPr>
      <w:r>
        <w:rPr>
          <w:sz w:val="24"/>
        </w:rPr>
        <w:t xml:space="preserve">　　　</w:t>
      </w:r>
      <w:r>
        <w:rPr>
          <w:b/>
          <w:sz w:val="24"/>
        </w:rPr>
        <w:t>1.</w:t>
      </w:r>
      <w:r>
        <w:rPr>
          <w:b/>
          <w:sz w:val="24"/>
        </w:rPr>
        <w:t>采购人信息</w:t>
      </w:r>
    </w:p>
    <w:p w14:paraId="7831E86E" w14:textId="77777777" w:rsidR="00384229" w:rsidRDefault="00384229" w:rsidP="00384229">
      <w:pPr>
        <w:spacing w:line="360" w:lineRule="auto"/>
        <w:ind w:leftChars="371" w:left="1079" w:hangingChars="125" w:hanging="300"/>
        <w:jc w:val="left"/>
        <w:rPr>
          <w:sz w:val="24"/>
        </w:rPr>
      </w:pPr>
      <w:bookmarkStart w:id="28" w:name="_Toc28359009"/>
      <w:bookmarkStart w:id="29" w:name="_Toc28359086"/>
      <w:r>
        <w:rPr>
          <w:rFonts w:hint="eastAsia"/>
          <w:sz w:val="24"/>
        </w:rPr>
        <w:t>名</w:t>
      </w:r>
      <w:r>
        <w:rPr>
          <w:rFonts w:hint="eastAsia"/>
          <w:sz w:val="24"/>
        </w:rPr>
        <w:t xml:space="preserve">    </w:t>
      </w:r>
      <w:r>
        <w:rPr>
          <w:rFonts w:hint="eastAsia"/>
          <w:sz w:val="24"/>
        </w:rPr>
        <w:t>称：北京市丰台康复医院</w:t>
      </w:r>
      <w:r>
        <w:rPr>
          <w:rFonts w:hint="eastAsia"/>
          <w:sz w:val="24"/>
        </w:rPr>
        <w:t>(</w:t>
      </w:r>
      <w:r>
        <w:rPr>
          <w:rFonts w:hint="eastAsia"/>
          <w:sz w:val="24"/>
        </w:rPr>
        <w:t>北京市丰台区铁</w:t>
      </w:r>
      <w:proofErr w:type="gramStart"/>
      <w:r>
        <w:rPr>
          <w:rFonts w:hint="eastAsia"/>
          <w:sz w:val="24"/>
        </w:rPr>
        <w:t>营医院</w:t>
      </w:r>
      <w:proofErr w:type="gramEnd"/>
      <w:r>
        <w:rPr>
          <w:rFonts w:hint="eastAsia"/>
          <w:sz w:val="24"/>
        </w:rPr>
        <w:t>)</w:t>
      </w:r>
      <w:r>
        <w:rPr>
          <w:sz w:val="24"/>
        </w:rPr>
        <w:t xml:space="preserve"> </w:t>
      </w:r>
    </w:p>
    <w:p w14:paraId="2DAEBF12" w14:textId="77777777" w:rsidR="00384229" w:rsidRDefault="00384229" w:rsidP="00384229">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址：北京市丰台区东</w:t>
      </w:r>
      <w:proofErr w:type="gramStart"/>
      <w:r>
        <w:rPr>
          <w:rFonts w:hint="eastAsia"/>
          <w:sz w:val="24"/>
        </w:rPr>
        <w:t>铁营横七条</w:t>
      </w:r>
      <w:proofErr w:type="gramEnd"/>
      <w:r>
        <w:rPr>
          <w:rFonts w:hint="eastAsia"/>
          <w:sz w:val="24"/>
        </w:rPr>
        <w:t>1</w:t>
      </w:r>
      <w:r>
        <w:rPr>
          <w:rFonts w:hint="eastAsia"/>
          <w:sz w:val="24"/>
        </w:rPr>
        <w:t>号</w:t>
      </w:r>
    </w:p>
    <w:p w14:paraId="23E4D9CD" w14:textId="77777777" w:rsidR="00384229" w:rsidRDefault="00384229" w:rsidP="00384229">
      <w:pPr>
        <w:spacing w:line="360" w:lineRule="auto"/>
        <w:ind w:leftChars="371" w:left="1079" w:hangingChars="125" w:hanging="300"/>
        <w:jc w:val="left"/>
        <w:rPr>
          <w:sz w:val="24"/>
        </w:rPr>
      </w:pPr>
      <w:r>
        <w:rPr>
          <w:rFonts w:hint="eastAsia"/>
          <w:sz w:val="24"/>
        </w:rPr>
        <w:t>联系方式：李博</w:t>
      </w:r>
      <w:r>
        <w:rPr>
          <w:sz w:val="24"/>
        </w:rPr>
        <w:t>010-67631919</w:t>
      </w:r>
    </w:p>
    <w:p w14:paraId="1D845329" w14:textId="77777777" w:rsidR="00384229" w:rsidRDefault="00384229" w:rsidP="00384229">
      <w:pPr>
        <w:spacing w:line="360" w:lineRule="auto"/>
        <w:ind w:leftChars="371" w:left="1080" w:hangingChars="125" w:hanging="301"/>
        <w:jc w:val="left"/>
        <w:rPr>
          <w:b/>
          <w:sz w:val="24"/>
        </w:rPr>
      </w:pPr>
      <w:r>
        <w:rPr>
          <w:b/>
          <w:sz w:val="24"/>
        </w:rPr>
        <w:t>2.</w:t>
      </w:r>
      <w:r>
        <w:rPr>
          <w:b/>
          <w:sz w:val="24"/>
        </w:rPr>
        <w:t>采购代理机构信息</w:t>
      </w:r>
      <w:bookmarkEnd w:id="28"/>
      <w:bookmarkEnd w:id="29"/>
    </w:p>
    <w:p w14:paraId="7876FC85" w14:textId="77777777" w:rsidR="00384229" w:rsidRDefault="00384229" w:rsidP="00384229">
      <w:pPr>
        <w:spacing w:line="360" w:lineRule="auto"/>
        <w:ind w:leftChars="371" w:left="1079" w:hangingChars="125" w:hanging="300"/>
        <w:jc w:val="left"/>
        <w:rPr>
          <w:sz w:val="24"/>
        </w:rPr>
      </w:pPr>
      <w:bookmarkStart w:id="30" w:name="_Toc28359010"/>
      <w:bookmarkStart w:id="31" w:name="_Toc28359087"/>
      <w:r>
        <w:rPr>
          <w:sz w:val="24"/>
        </w:rPr>
        <w:t>名</w:t>
      </w:r>
      <w:r>
        <w:rPr>
          <w:sz w:val="24"/>
        </w:rPr>
        <w:t xml:space="preserve">    </w:t>
      </w:r>
      <w:r>
        <w:rPr>
          <w:sz w:val="24"/>
        </w:rPr>
        <w:t>称：</w:t>
      </w:r>
      <w:r>
        <w:rPr>
          <w:rFonts w:hint="eastAsia"/>
          <w:sz w:val="24"/>
        </w:rPr>
        <w:t>北京先锋寰宇招标有限公司</w:t>
      </w:r>
    </w:p>
    <w:p w14:paraId="07C2761A" w14:textId="77777777" w:rsidR="00384229" w:rsidRDefault="00384229" w:rsidP="00384229">
      <w:pPr>
        <w:spacing w:line="360" w:lineRule="auto"/>
        <w:ind w:leftChars="371" w:left="1079" w:hangingChars="125" w:hanging="300"/>
        <w:jc w:val="left"/>
        <w:rPr>
          <w:rFonts w:ascii="宋体" w:hAnsi="宋体" w:cs="宋体" w:hint="eastAsia"/>
          <w:kern w:val="0"/>
          <w:sz w:val="24"/>
        </w:rPr>
      </w:pPr>
      <w:r>
        <w:rPr>
          <w:sz w:val="24"/>
        </w:rPr>
        <w:t>地</w:t>
      </w:r>
      <w:r>
        <w:rPr>
          <w:sz w:val="24"/>
        </w:rPr>
        <w:t xml:space="preserve">    </w:t>
      </w:r>
      <w:r>
        <w:rPr>
          <w:sz w:val="24"/>
        </w:rPr>
        <w:t>址：</w:t>
      </w:r>
      <w:r>
        <w:rPr>
          <w:rFonts w:ascii="宋体" w:hAnsi="宋体" w:cs="宋体" w:hint="eastAsia"/>
          <w:kern w:val="0"/>
          <w:sz w:val="24"/>
        </w:rPr>
        <w:t>北京市海淀区万泉河路小南庄400号</w:t>
      </w:r>
    </w:p>
    <w:p w14:paraId="4A39799E" w14:textId="77777777" w:rsidR="00384229" w:rsidRDefault="00384229" w:rsidP="00384229">
      <w:pPr>
        <w:spacing w:line="360" w:lineRule="auto"/>
        <w:ind w:leftChars="371" w:left="1079" w:hangingChars="125" w:hanging="300"/>
        <w:jc w:val="left"/>
        <w:rPr>
          <w:sz w:val="24"/>
          <w:u w:val="single"/>
        </w:rPr>
      </w:pPr>
      <w:r>
        <w:rPr>
          <w:sz w:val="24"/>
        </w:rPr>
        <w:t>联系方式：</w:t>
      </w:r>
      <w:r>
        <w:rPr>
          <w:rFonts w:hint="eastAsia"/>
          <w:sz w:val="24"/>
        </w:rPr>
        <w:t>谭经理</w:t>
      </w:r>
      <w:r>
        <w:rPr>
          <w:rFonts w:hint="eastAsia"/>
          <w:sz w:val="24"/>
        </w:rPr>
        <w:t>6</w:t>
      </w:r>
      <w:r>
        <w:rPr>
          <w:sz w:val="24"/>
        </w:rPr>
        <w:t>8489858</w:t>
      </w:r>
      <w:r>
        <w:rPr>
          <w:rFonts w:hint="eastAsia"/>
          <w:sz w:val="24"/>
        </w:rPr>
        <w:t>-</w:t>
      </w:r>
      <w:r>
        <w:rPr>
          <w:sz w:val="24"/>
        </w:rPr>
        <w:t>829</w:t>
      </w:r>
    </w:p>
    <w:p w14:paraId="19FB88C1" w14:textId="77777777" w:rsidR="00384229" w:rsidRDefault="00384229" w:rsidP="00384229">
      <w:pPr>
        <w:spacing w:line="360" w:lineRule="auto"/>
        <w:ind w:firstLineChars="300" w:firstLine="723"/>
        <w:rPr>
          <w:b/>
          <w:sz w:val="24"/>
          <w:u w:val="single"/>
        </w:rPr>
      </w:pPr>
      <w:r>
        <w:rPr>
          <w:b/>
          <w:sz w:val="24"/>
        </w:rPr>
        <w:t>3.</w:t>
      </w:r>
      <w:r>
        <w:rPr>
          <w:b/>
          <w:sz w:val="24"/>
        </w:rPr>
        <w:t>项目联系方式</w:t>
      </w:r>
      <w:bookmarkEnd w:id="30"/>
      <w:bookmarkEnd w:id="31"/>
    </w:p>
    <w:p w14:paraId="61BA0C3C" w14:textId="77777777" w:rsidR="00384229" w:rsidRDefault="00384229" w:rsidP="00384229">
      <w:pPr>
        <w:pStyle w:val="a4"/>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谭经理</w:t>
      </w:r>
    </w:p>
    <w:p w14:paraId="39743583" w14:textId="77777777" w:rsidR="00384229" w:rsidRDefault="00384229" w:rsidP="00384229">
      <w:pPr>
        <w:pStyle w:val="a4"/>
        <w:spacing w:line="360" w:lineRule="auto"/>
        <w:ind w:firstLineChars="300" w:firstLine="720"/>
        <w:rPr>
          <w:rFonts w:ascii="Times New Roman" w:hAnsi="Times New Roman"/>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rPr>
        <w:t>68489858-829</w:t>
      </w:r>
    </w:p>
    <w:p w14:paraId="7A301F25" w14:textId="77777777" w:rsidR="009E4DF4" w:rsidRPr="00384229" w:rsidRDefault="009E4DF4">
      <w:pPr>
        <w:rPr>
          <w:rFonts w:hint="eastAsia"/>
        </w:rPr>
      </w:pPr>
    </w:p>
    <w:sectPr w:rsidR="009E4DF4" w:rsidRPr="003842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29"/>
    <w:rsid w:val="00384229"/>
    <w:rsid w:val="00577D1A"/>
    <w:rsid w:val="009E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4315"/>
  <w15:chartTrackingRefBased/>
  <w15:docId w15:val="{494B443F-D9E1-42F7-8730-92C7C4F4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84229"/>
    <w:pPr>
      <w:widowControl w:val="0"/>
      <w:jc w:val="both"/>
    </w:pPr>
    <w:rPr>
      <w:rFonts w:ascii="Times New Roman" w:eastAsia="宋体" w:hAnsi="Times New Roman" w:cs="Times New Roman"/>
      <w:szCs w:val="24"/>
    </w:rPr>
  </w:style>
  <w:style w:type="paragraph" w:styleId="2">
    <w:name w:val="heading 2"/>
    <w:basedOn w:val="a"/>
    <w:next w:val="a0"/>
    <w:link w:val="20"/>
    <w:autoRedefine/>
    <w:qFormat/>
    <w:rsid w:val="0038422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384229"/>
    <w:rPr>
      <w:rFonts w:ascii="Arial" w:eastAsia="黑体" w:hAnsi="Arial" w:cs="Times New Roman"/>
      <w:b/>
      <w:kern w:val="0"/>
      <w:sz w:val="30"/>
      <w:szCs w:val="20"/>
    </w:rPr>
  </w:style>
  <w:style w:type="paragraph" w:styleId="a4">
    <w:name w:val="Plain Text"/>
    <w:basedOn w:val="a"/>
    <w:link w:val="21"/>
    <w:qFormat/>
    <w:rsid w:val="00384229"/>
    <w:rPr>
      <w:rFonts w:ascii="宋体" w:hAnsi="Courier New"/>
      <w:szCs w:val="20"/>
    </w:rPr>
  </w:style>
  <w:style w:type="character" w:customStyle="1" w:styleId="a5">
    <w:name w:val="纯文本 字符"/>
    <w:basedOn w:val="a1"/>
    <w:uiPriority w:val="99"/>
    <w:semiHidden/>
    <w:rsid w:val="00384229"/>
    <w:rPr>
      <w:rFonts w:asciiTheme="minorEastAsia" w:hAnsi="Courier New" w:cs="Courier New"/>
      <w:szCs w:val="24"/>
    </w:rPr>
  </w:style>
  <w:style w:type="character" w:customStyle="1" w:styleId="21">
    <w:name w:val="纯文本 字符2"/>
    <w:basedOn w:val="a1"/>
    <w:link w:val="a4"/>
    <w:autoRedefine/>
    <w:qFormat/>
    <w:rsid w:val="00384229"/>
    <w:rPr>
      <w:rFonts w:ascii="宋体" w:eastAsia="宋体" w:hAnsi="Courier New" w:cs="Times New Roman"/>
      <w:szCs w:val="20"/>
    </w:rPr>
  </w:style>
  <w:style w:type="paragraph" w:styleId="a0">
    <w:name w:val="Normal Indent"/>
    <w:basedOn w:val="a"/>
    <w:uiPriority w:val="99"/>
    <w:semiHidden/>
    <w:unhideWhenUsed/>
    <w:rsid w:val="003842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 天威</dc:creator>
  <cp:keywords/>
  <dc:description/>
  <cp:lastModifiedBy>谭 天威</cp:lastModifiedBy>
  <cp:revision>1</cp:revision>
  <dcterms:created xsi:type="dcterms:W3CDTF">2024-10-12T03:07:00Z</dcterms:created>
  <dcterms:modified xsi:type="dcterms:W3CDTF">2024-10-12T03:07:00Z</dcterms:modified>
</cp:coreProperties>
</file>